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EBBA" w14:textId="7A276610" w:rsidR="001F67F1" w:rsidRPr="000E1FB8" w:rsidRDefault="001F67F1" w:rsidP="001F67F1">
      <w:pPr>
        <w:rPr>
          <w:rFonts w:ascii="Calibri" w:hAnsi="Calibri" w:cs="Calibri"/>
          <w:b/>
          <w:bCs/>
        </w:rPr>
      </w:pPr>
      <w:r w:rsidRPr="000E1FB8">
        <w:rPr>
          <w:rFonts w:ascii="Calibri" w:hAnsi="Calibri" w:cs="Calibri"/>
          <w:b/>
          <w:bCs/>
        </w:rPr>
        <w:t>Lab 1 Instructions</w:t>
      </w:r>
    </w:p>
    <w:p w14:paraId="67FA0AFF" w14:textId="77777777" w:rsidR="001F67F1" w:rsidRPr="000E1FB8" w:rsidRDefault="001F67F1" w:rsidP="001F67F1">
      <w:pPr>
        <w:rPr>
          <w:rFonts w:ascii="Calibri" w:hAnsi="Calibri" w:cs="Calibri"/>
          <w:b/>
          <w:bCs/>
        </w:rPr>
      </w:pPr>
      <w:r w:rsidRPr="000E1FB8">
        <w:rPr>
          <w:rFonts w:ascii="Calibri" w:hAnsi="Calibri" w:cs="Calibri"/>
          <w:b/>
          <w:bCs/>
        </w:rPr>
        <w:t>EOS 2375</w:t>
      </w:r>
    </w:p>
    <w:p w14:paraId="7E84BCF6" w14:textId="77777777" w:rsidR="001F67F1" w:rsidRPr="000E1FB8" w:rsidRDefault="001F67F1" w:rsidP="001F67F1">
      <w:pPr>
        <w:rPr>
          <w:rFonts w:ascii="Calibri" w:hAnsi="Calibri" w:cs="Calibri"/>
          <w:b/>
          <w:bCs/>
        </w:rPr>
      </w:pPr>
      <w:r w:rsidRPr="000E1FB8">
        <w:rPr>
          <w:rFonts w:ascii="Calibri" w:hAnsi="Calibri" w:cs="Calibri"/>
          <w:b/>
          <w:bCs/>
        </w:rPr>
        <w:t>Spring 2025</w:t>
      </w:r>
    </w:p>
    <w:p w14:paraId="455231E3" w14:textId="77777777" w:rsidR="001F67F1" w:rsidRPr="000E1FB8" w:rsidRDefault="001F67F1" w:rsidP="001F67F1">
      <w:pPr>
        <w:rPr>
          <w:rFonts w:ascii="Calibri" w:hAnsi="Calibri" w:cs="Calibri"/>
        </w:rPr>
      </w:pPr>
      <w:r w:rsidRPr="000E1FB8">
        <w:rPr>
          <w:rFonts w:ascii="Calibri" w:hAnsi="Calibri" w:cs="Calibri"/>
        </w:rPr>
        <w:t>The first lab will serve to orient us to several aspects that will re-appear over the course of the semester:</w:t>
      </w:r>
    </w:p>
    <w:p w14:paraId="7D50A981" w14:textId="77777777" w:rsidR="001F67F1" w:rsidRPr="000E1FB8" w:rsidRDefault="001F67F1" w:rsidP="001F67F1">
      <w:pPr>
        <w:rPr>
          <w:rFonts w:ascii="Calibri" w:hAnsi="Calibri" w:cs="Calibri"/>
        </w:rPr>
      </w:pPr>
      <w:r w:rsidRPr="000E1FB8">
        <w:rPr>
          <w:rFonts w:ascii="Calibri" w:hAnsi="Calibri" w:cs="Calibri"/>
        </w:rPr>
        <w:t xml:space="preserve">Hands-on activities, working with real data, and making graphics </w:t>
      </w:r>
    </w:p>
    <w:p w14:paraId="4BE28E2E" w14:textId="77777777" w:rsidR="006634C2" w:rsidRPr="000E1FB8" w:rsidRDefault="006634C2" w:rsidP="001F67F1">
      <w:pPr>
        <w:rPr>
          <w:rFonts w:ascii="Calibri" w:hAnsi="Calibri" w:cs="Calibri"/>
          <w:b/>
          <w:bCs/>
        </w:rPr>
      </w:pPr>
    </w:p>
    <w:p w14:paraId="58BDBEFF" w14:textId="1B815690" w:rsidR="001F67F1" w:rsidRPr="000E1FB8" w:rsidRDefault="001F67F1" w:rsidP="001F67F1">
      <w:pPr>
        <w:rPr>
          <w:rFonts w:ascii="Calibri" w:hAnsi="Calibri" w:cs="Calibri"/>
          <w:b/>
          <w:bCs/>
        </w:rPr>
      </w:pPr>
      <w:r w:rsidRPr="000E1FB8">
        <w:rPr>
          <w:rFonts w:ascii="Calibri" w:hAnsi="Calibri" w:cs="Calibri"/>
          <w:b/>
          <w:bCs/>
        </w:rPr>
        <w:t>Part 1: Hydrologic Cycle Board game</w:t>
      </w:r>
    </w:p>
    <w:p w14:paraId="02552E4F" w14:textId="77777777" w:rsidR="001F67F1" w:rsidRPr="000E1FB8" w:rsidRDefault="001F67F1" w:rsidP="001F67F1">
      <w:pPr>
        <w:rPr>
          <w:rFonts w:ascii="Calibri" w:hAnsi="Calibri" w:cs="Calibri"/>
        </w:rPr>
      </w:pPr>
      <w:r w:rsidRPr="000E1FB8">
        <w:rPr>
          <w:rFonts w:ascii="Calibri" w:hAnsi="Calibri" w:cs="Calibri"/>
        </w:rPr>
        <w:t xml:space="preserve">I whipped up a little board game that is meant to represent the water cycle. The first part of the lab involves playing the game and answering a few reflection questions. Instructions for the game are on the table. </w:t>
      </w:r>
    </w:p>
    <w:p w14:paraId="7F54BDEF" w14:textId="4B7992F1" w:rsidR="001F67F1" w:rsidRPr="000E1FB8" w:rsidRDefault="001F67F1" w:rsidP="000965E1">
      <w:pPr>
        <w:rPr>
          <w:rFonts w:ascii="Calibri" w:hAnsi="Calibri" w:cs="Calibri"/>
          <w:b/>
          <w:bCs/>
        </w:rPr>
      </w:pPr>
      <w:r w:rsidRPr="000E1FB8">
        <w:rPr>
          <w:rFonts w:ascii="Calibri" w:hAnsi="Calibri" w:cs="Calibri"/>
          <w:b/>
          <w:bCs/>
        </w:rPr>
        <w:t>Answer questions 1, 2, and 3 after playing the game.</w:t>
      </w:r>
    </w:p>
    <w:p w14:paraId="354F42A7" w14:textId="77777777" w:rsidR="000965E1" w:rsidRPr="000E1FB8" w:rsidRDefault="000965E1" w:rsidP="000965E1">
      <w:pPr>
        <w:rPr>
          <w:rFonts w:ascii="Calibri" w:hAnsi="Calibri" w:cs="Calibri"/>
          <w:b/>
          <w:bCs/>
        </w:rPr>
      </w:pPr>
    </w:p>
    <w:p w14:paraId="710774A1" w14:textId="77777777" w:rsidR="001F67F1" w:rsidRPr="000E1FB8" w:rsidRDefault="001F67F1" w:rsidP="001F67F1">
      <w:pPr>
        <w:rPr>
          <w:rFonts w:ascii="Calibri" w:hAnsi="Calibri" w:cs="Calibri"/>
          <w:b/>
          <w:bCs/>
        </w:rPr>
      </w:pPr>
      <w:r w:rsidRPr="000E1FB8">
        <w:rPr>
          <w:rFonts w:ascii="Calibri" w:hAnsi="Calibri" w:cs="Calibri"/>
          <w:b/>
          <w:bCs/>
        </w:rPr>
        <w:t>Part 2: Watershed water balance</w:t>
      </w:r>
    </w:p>
    <w:p w14:paraId="4612399A" w14:textId="77777777" w:rsidR="001F67F1" w:rsidRPr="000E1FB8" w:rsidRDefault="001F67F1" w:rsidP="001F67F1">
      <w:pPr>
        <w:rPr>
          <w:rFonts w:ascii="Calibri" w:hAnsi="Calibri" w:cs="Calibri"/>
        </w:rPr>
      </w:pPr>
      <w:r w:rsidRPr="000E1FB8">
        <w:rPr>
          <w:rFonts w:ascii="Calibri" w:hAnsi="Calibri" w:cs="Calibri"/>
        </w:rPr>
        <w:t>Some hydrologic parameters are easier to measure than others, and we often use the easy-to-measure parameters to estimate the difficult-to-measure parameters. Consider the watershed water balance equation:</w:t>
      </w:r>
    </w:p>
    <w:p w14:paraId="44389F30" w14:textId="77777777" w:rsidR="001F67F1" w:rsidRPr="000E1FB8" w:rsidRDefault="001F67F1" w:rsidP="001F67F1">
      <w:pPr>
        <w:rPr>
          <w:rFonts w:ascii="Calibri" w:hAnsi="Calibri" w:cs="Calibri"/>
        </w:rPr>
      </w:pPr>
      <m:oMathPara>
        <m:oMathParaPr>
          <m:jc m:val="left"/>
        </m:oMathParaPr>
        <m:oMath>
          <m:r>
            <w:rPr>
              <w:rFonts w:ascii="Cambria Math" w:hAnsi="Cambria Math" w:cs="Calibri"/>
            </w:rPr>
            <m:t>P=ET+Q±S±GW</m:t>
          </m:r>
        </m:oMath>
      </m:oMathPara>
    </w:p>
    <w:p w14:paraId="4B3FD0E6" w14:textId="77777777" w:rsidR="001F67F1" w:rsidRPr="000E1FB8" w:rsidRDefault="001F67F1" w:rsidP="001F67F1">
      <w:pPr>
        <w:rPr>
          <w:rFonts w:ascii="Calibri" w:hAnsi="Calibri" w:cs="Calibri"/>
        </w:rPr>
      </w:pPr>
      <w:r w:rsidRPr="000E1FB8">
        <w:rPr>
          <w:rFonts w:ascii="Calibri" w:hAnsi="Calibri" w:cs="Calibri"/>
        </w:rPr>
        <w:t xml:space="preserve">Of these terms, P and Q are the easiest to measure, and we often assume that groundwater and storage are zero over specific timescales (e.g. annual). </w:t>
      </w:r>
      <w:proofErr w:type="gramStart"/>
      <w:r w:rsidRPr="000E1FB8">
        <w:rPr>
          <w:rFonts w:ascii="Calibri" w:hAnsi="Calibri" w:cs="Calibri"/>
        </w:rPr>
        <w:t>Therefore</w:t>
      </w:r>
      <w:proofErr w:type="gramEnd"/>
      <w:r w:rsidRPr="000E1FB8">
        <w:rPr>
          <w:rFonts w:ascii="Calibri" w:hAnsi="Calibri" w:cs="Calibri"/>
        </w:rPr>
        <w:t xml:space="preserve"> we simplify the watershed water balance for specific timescales to:</w:t>
      </w:r>
    </w:p>
    <w:p w14:paraId="6A3DE6F0" w14:textId="77777777" w:rsidR="001F67F1" w:rsidRPr="000E1FB8" w:rsidRDefault="001F67F1" w:rsidP="001F67F1">
      <w:pPr>
        <w:tabs>
          <w:tab w:val="left" w:pos="1890"/>
        </w:tabs>
        <w:rPr>
          <w:rFonts w:ascii="Calibri" w:hAnsi="Calibri" w:cs="Calibri"/>
        </w:rPr>
      </w:pPr>
      <m:oMath>
        <m:r>
          <w:rPr>
            <w:rFonts w:ascii="Cambria Math" w:hAnsi="Cambria Math" w:cs="Calibri"/>
          </w:rPr>
          <m:t>P=ET+Q</m:t>
        </m:r>
      </m:oMath>
      <w:r w:rsidRPr="000E1FB8">
        <w:rPr>
          <w:rFonts w:ascii="Calibri" w:hAnsi="Calibri" w:cs="Calibri"/>
        </w:rPr>
        <w:tab/>
      </w:r>
    </w:p>
    <w:p w14:paraId="63D167CB" w14:textId="77777777" w:rsidR="001F67F1" w:rsidRPr="000E1FB8" w:rsidRDefault="001F67F1" w:rsidP="001F67F1">
      <w:pPr>
        <w:rPr>
          <w:rFonts w:ascii="Calibri" w:hAnsi="Calibri" w:cs="Calibri"/>
        </w:rPr>
      </w:pPr>
      <w:r w:rsidRPr="000E1FB8">
        <w:rPr>
          <w:rFonts w:ascii="Calibri" w:hAnsi="Calibri" w:cs="Calibri"/>
        </w:rPr>
        <w:t xml:space="preserve">And solve for ET, given that P and Q are relatively easy to measure. </w:t>
      </w:r>
    </w:p>
    <w:p w14:paraId="6D8E3218" w14:textId="5BCDBACA" w:rsidR="00B55E5A" w:rsidRPr="000E1FB8" w:rsidRDefault="00B55E5A" w:rsidP="001F67F1">
      <w:pPr>
        <w:rPr>
          <w:rFonts w:ascii="Calibri" w:hAnsi="Calibri" w:cs="Calibri"/>
        </w:rPr>
      </w:pPr>
      <m:oMathPara>
        <m:oMathParaPr>
          <m:jc m:val="left"/>
        </m:oMathParaPr>
        <m:oMath>
          <m:r>
            <w:rPr>
              <w:rFonts w:ascii="Cambria Math" w:hAnsi="Cambria Math" w:cs="Calibri"/>
            </w:rPr>
            <m:t>ET=P-Q</m:t>
          </m:r>
        </m:oMath>
      </m:oMathPara>
    </w:p>
    <w:p w14:paraId="7387B215" w14:textId="77777777" w:rsidR="001F67F1" w:rsidRPr="000E1FB8" w:rsidRDefault="001F67F1" w:rsidP="001F67F1">
      <w:pPr>
        <w:rPr>
          <w:rFonts w:ascii="Calibri" w:hAnsi="Calibri" w:cs="Calibri"/>
        </w:rPr>
      </w:pPr>
      <w:r w:rsidRPr="000E1FB8">
        <w:rPr>
          <w:rFonts w:ascii="Calibri" w:hAnsi="Calibri" w:cs="Calibri"/>
        </w:rPr>
        <w:t xml:space="preserve">For this activity, you will estimate ET for two watersheds of your own choice using publicly available hydrologic data. </w:t>
      </w:r>
    </w:p>
    <w:p w14:paraId="59D03EAA" w14:textId="77777777" w:rsidR="001F67F1" w:rsidRPr="000E1FB8" w:rsidRDefault="001F67F1" w:rsidP="001F67F1">
      <w:pPr>
        <w:rPr>
          <w:rFonts w:ascii="Calibri" w:hAnsi="Calibri" w:cs="Calibri"/>
          <w:i/>
          <w:iCs/>
        </w:rPr>
      </w:pPr>
      <w:r w:rsidRPr="000E1FB8">
        <w:rPr>
          <w:rFonts w:ascii="Calibri" w:hAnsi="Calibri" w:cs="Calibri"/>
          <w:i/>
          <w:iCs/>
        </w:rPr>
        <w:t>Precipitation data</w:t>
      </w:r>
    </w:p>
    <w:p w14:paraId="2500F001" w14:textId="77777777" w:rsidR="001F67F1" w:rsidRPr="000E1FB8" w:rsidRDefault="001F67F1" w:rsidP="001F67F1">
      <w:pPr>
        <w:rPr>
          <w:rFonts w:ascii="Calibri" w:hAnsi="Calibri" w:cs="Calibri"/>
        </w:rPr>
      </w:pPr>
      <w:r w:rsidRPr="000E1FB8">
        <w:rPr>
          <w:rFonts w:ascii="Calibri" w:hAnsi="Calibri" w:cs="Calibri"/>
        </w:rPr>
        <w:t xml:space="preserve">We will use precipitation data from the Parameter-elevation Regressions on Independent Slopes Model (PRISM) maintained by Oregon State University. PRISM is a model that interpolates precipitation data based on observed precipitation, climatological data, and elevation. PRISM data is available from: </w:t>
      </w:r>
      <w:hyperlink r:id="rId5" w:history="1">
        <w:r w:rsidRPr="000E1FB8">
          <w:rPr>
            <w:rStyle w:val="Hyperlink"/>
            <w:rFonts w:ascii="Calibri" w:hAnsi="Calibri" w:cs="Calibri"/>
          </w:rPr>
          <w:t>https://prism.oregonstate.edu/</w:t>
        </w:r>
      </w:hyperlink>
    </w:p>
    <w:p w14:paraId="30040D96" w14:textId="77777777" w:rsidR="001F67F1" w:rsidRPr="000E1FB8" w:rsidRDefault="001F67F1" w:rsidP="001F67F1">
      <w:pPr>
        <w:rPr>
          <w:rFonts w:ascii="Calibri" w:hAnsi="Calibri" w:cs="Calibri"/>
        </w:rPr>
      </w:pPr>
      <w:r w:rsidRPr="000E1FB8">
        <w:rPr>
          <w:rFonts w:ascii="Calibri" w:hAnsi="Calibri" w:cs="Calibri"/>
        </w:rPr>
        <w:t xml:space="preserve">Download the 30-year normal dataset at 800 m resolution. This is a data product that shows the annual precipitation of the entire United States, averaged over a 30-year interval (1991-2020). Once the data is downloaded, unzip it. </w:t>
      </w:r>
    </w:p>
    <w:p w14:paraId="268A0850" w14:textId="77777777" w:rsidR="001F67F1" w:rsidRPr="000E1FB8" w:rsidRDefault="001F67F1" w:rsidP="001F67F1">
      <w:pPr>
        <w:rPr>
          <w:rFonts w:ascii="Calibri" w:hAnsi="Calibri" w:cs="Calibri"/>
        </w:rPr>
      </w:pPr>
      <w:r w:rsidRPr="000E1FB8">
        <w:rPr>
          <w:rFonts w:ascii="Calibri" w:hAnsi="Calibri" w:cs="Calibri"/>
        </w:rPr>
        <w:lastRenderedPageBreak/>
        <w:t>We’ll use QGIS to visualize this data.</w:t>
      </w:r>
    </w:p>
    <w:p w14:paraId="186DB038" w14:textId="77777777" w:rsidR="001F67F1" w:rsidRPr="000E1FB8" w:rsidRDefault="001F67F1" w:rsidP="001F67F1">
      <w:pPr>
        <w:rPr>
          <w:rFonts w:ascii="Calibri" w:hAnsi="Calibri" w:cs="Calibri"/>
          <w:i/>
          <w:iCs/>
        </w:rPr>
      </w:pPr>
      <w:r w:rsidRPr="000E1FB8">
        <w:rPr>
          <w:rFonts w:ascii="Calibri" w:hAnsi="Calibri" w:cs="Calibri"/>
          <w:i/>
          <w:iCs/>
        </w:rPr>
        <w:t>Lil QGIS tutorial</w:t>
      </w:r>
    </w:p>
    <w:p w14:paraId="430E0EF0" w14:textId="77777777" w:rsidR="001F67F1" w:rsidRPr="000E1FB8" w:rsidRDefault="001F67F1" w:rsidP="001F67F1">
      <w:pPr>
        <w:rPr>
          <w:rFonts w:ascii="Calibri" w:hAnsi="Calibri" w:cs="Calibri"/>
        </w:rPr>
      </w:pPr>
      <w:r w:rsidRPr="000E1FB8">
        <w:rPr>
          <w:rFonts w:ascii="Calibri" w:hAnsi="Calibri" w:cs="Calibri"/>
        </w:rPr>
        <w:t xml:space="preserve">QGIS is </w:t>
      </w:r>
      <w:proofErr w:type="gramStart"/>
      <w:r w:rsidRPr="000E1FB8">
        <w:rPr>
          <w:rFonts w:ascii="Calibri" w:hAnsi="Calibri" w:cs="Calibri"/>
        </w:rPr>
        <w:t>a software</w:t>
      </w:r>
      <w:proofErr w:type="gramEnd"/>
      <w:r w:rsidRPr="000E1FB8">
        <w:rPr>
          <w:rFonts w:ascii="Calibri" w:hAnsi="Calibri" w:cs="Calibri"/>
        </w:rPr>
        <w:t xml:space="preserve"> for visualizing and processing geographic data. Follow the following steps to open the precipitation data in QGIS:</w:t>
      </w:r>
    </w:p>
    <w:p w14:paraId="383033B0" w14:textId="77777777" w:rsidR="001F67F1" w:rsidRPr="000E1FB8" w:rsidRDefault="001F67F1" w:rsidP="001F67F1">
      <w:pPr>
        <w:pStyle w:val="ListParagraph"/>
        <w:numPr>
          <w:ilvl w:val="0"/>
          <w:numId w:val="1"/>
        </w:numPr>
        <w:rPr>
          <w:rFonts w:ascii="Calibri" w:hAnsi="Calibri" w:cs="Calibri"/>
        </w:rPr>
      </w:pPr>
      <w:r w:rsidRPr="000E1FB8">
        <w:rPr>
          <w:rFonts w:ascii="Calibri" w:hAnsi="Calibri" w:cs="Calibri"/>
        </w:rPr>
        <w:t xml:space="preserve">Open QGIS and start a new empty project </w:t>
      </w:r>
    </w:p>
    <w:p w14:paraId="30B02076" w14:textId="77777777" w:rsidR="001F67F1" w:rsidRPr="000E1FB8" w:rsidRDefault="001F67F1" w:rsidP="001F67F1">
      <w:pPr>
        <w:pStyle w:val="ListParagraph"/>
        <w:numPr>
          <w:ilvl w:val="0"/>
          <w:numId w:val="1"/>
        </w:numPr>
        <w:rPr>
          <w:rFonts w:ascii="Calibri" w:hAnsi="Calibri" w:cs="Calibri"/>
        </w:rPr>
      </w:pPr>
      <w:r w:rsidRPr="000E1FB8">
        <w:rPr>
          <w:rFonts w:ascii="Calibri" w:hAnsi="Calibri" w:cs="Calibri"/>
        </w:rPr>
        <w:t xml:space="preserve">Find the layer tab at the top </w:t>
      </w:r>
    </w:p>
    <w:p w14:paraId="37E2E900" w14:textId="77777777" w:rsidR="001F67F1" w:rsidRPr="000E1FB8" w:rsidRDefault="001F67F1" w:rsidP="001F67F1">
      <w:pPr>
        <w:pStyle w:val="ListParagraph"/>
        <w:numPr>
          <w:ilvl w:val="0"/>
          <w:numId w:val="1"/>
        </w:numPr>
        <w:rPr>
          <w:rFonts w:ascii="Calibri" w:hAnsi="Calibri" w:cs="Calibri"/>
        </w:rPr>
      </w:pPr>
      <w:r w:rsidRPr="000E1FB8">
        <w:rPr>
          <w:rFonts w:ascii="Calibri" w:hAnsi="Calibri" w:cs="Calibri"/>
        </w:rPr>
        <w:t>Layer &gt; Add Layer &gt; Add Raster Layer</w:t>
      </w:r>
    </w:p>
    <w:p w14:paraId="0CDE1B33" w14:textId="2DA54208" w:rsidR="001F67F1" w:rsidRPr="000E1FB8" w:rsidRDefault="001F67F1" w:rsidP="001F67F1">
      <w:pPr>
        <w:rPr>
          <w:rFonts w:ascii="Calibri" w:hAnsi="Calibri" w:cs="Calibri"/>
        </w:rPr>
      </w:pPr>
      <w:r w:rsidRPr="000E1FB8">
        <w:rPr>
          <w:rFonts w:ascii="Calibri" w:hAnsi="Calibri" w:cs="Calibri"/>
        </w:rPr>
        <w:t>The precipitation data is stored as a raster, which is a grid of cells with a value for each grid square</w:t>
      </w:r>
    </w:p>
    <w:p w14:paraId="0E6FCCE0" w14:textId="77777777" w:rsidR="001F67F1" w:rsidRPr="000E1FB8" w:rsidRDefault="001F67F1" w:rsidP="001F67F1">
      <w:pPr>
        <w:pStyle w:val="ListParagraph"/>
        <w:numPr>
          <w:ilvl w:val="0"/>
          <w:numId w:val="2"/>
        </w:numPr>
        <w:rPr>
          <w:rFonts w:ascii="Calibri" w:hAnsi="Calibri" w:cs="Calibri"/>
        </w:rPr>
      </w:pPr>
      <w:r w:rsidRPr="000E1FB8">
        <w:rPr>
          <w:rFonts w:ascii="Calibri" w:hAnsi="Calibri" w:cs="Calibri"/>
        </w:rPr>
        <w:t xml:space="preserve">In the dialog box, click the radio button (…) and find the folder where the precipitation data is stored </w:t>
      </w:r>
    </w:p>
    <w:p w14:paraId="06B49D4C" w14:textId="77777777" w:rsidR="001F67F1" w:rsidRPr="000E1FB8" w:rsidRDefault="001F67F1" w:rsidP="001F67F1">
      <w:pPr>
        <w:pStyle w:val="ListParagraph"/>
        <w:numPr>
          <w:ilvl w:val="0"/>
          <w:numId w:val="2"/>
        </w:numPr>
        <w:rPr>
          <w:rFonts w:ascii="Calibri" w:hAnsi="Calibri" w:cs="Calibri"/>
        </w:rPr>
      </w:pPr>
      <w:r w:rsidRPr="000E1FB8">
        <w:rPr>
          <w:rFonts w:ascii="Calibri" w:hAnsi="Calibri" w:cs="Calibri"/>
        </w:rPr>
        <w:t xml:space="preserve">Choose the file with </w:t>
      </w:r>
      <w:proofErr w:type="gramStart"/>
      <w:r w:rsidRPr="000E1FB8">
        <w:rPr>
          <w:rFonts w:ascii="Calibri" w:hAnsi="Calibri" w:cs="Calibri"/>
        </w:rPr>
        <w:t>the .</w:t>
      </w:r>
      <w:proofErr w:type="spellStart"/>
      <w:r w:rsidRPr="000E1FB8">
        <w:rPr>
          <w:rFonts w:ascii="Calibri" w:hAnsi="Calibri" w:cs="Calibri"/>
        </w:rPr>
        <w:t>bil</w:t>
      </w:r>
      <w:proofErr w:type="spellEnd"/>
      <w:proofErr w:type="gramEnd"/>
      <w:r w:rsidRPr="000E1FB8">
        <w:rPr>
          <w:rFonts w:ascii="Calibri" w:hAnsi="Calibri" w:cs="Calibri"/>
        </w:rPr>
        <w:t xml:space="preserve"> extension (band interleaved by line, a specific type of raster format). The other files in the folder are auxiliary files that help QGIS know how and where to display the data.  </w:t>
      </w:r>
    </w:p>
    <w:p w14:paraId="52B4DE2A" w14:textId="77777777" w:rsidR="001F67F1" w:rsidRPr="000E1FB8" w:rsidRDefault="001F67F1" w:rsidP="001F67F1">
      <w:pPr>
        <w:pStyle w:val="ListParagraph"/>
        <w:numPr>
          <w:ilvl w:val="0"/>
          <w:numId w:val="2"/>
        </w:numPr>
        <w:rPr>
          <w:rFonts w:ascii="Calibri" w:hAnsi="Calibri" w:cs="Calibri"/>
        </w:rPr>
      </w:pPr>
      <w:r w:rsidRPr="000E1FB8">
        <w:rPr>
          <w:rFonts w:ascii="Calibri" w:hAnsi="Calibri" w:cs="Calibri"/>
        </w:rPr>
        <w:t xml:space="preserve">That should display the precipitation raster in the map </w:t>
      </w:r>
      <w:proofErr w:type="gramStart"/>
      <w:r w:rsidRPr="000E1FB8">
        <w:rPr>
          <w:rFonts w:ascii="Calibri" w:hAnsi="Calibri" w:cs="Calibri"/>
        </w:rPr>
        <w:t>interface, and</w:t>
      </w:r>
      <w:proofErr w:type="gramEnd"/>
      <w:r w:rsidRPr="000E1FB8">
        <w:rPr>
          <w:rFonts w:ascii="Calibri" w:hAnsi="Calibri" w:cs="Calibri"/>
        </w:rPr>
        <w:t xml:space="preserve"> add it as an element to the Layers on the left. You can click around in the map interface to move, zoom in, etc. </w:t>
      </w:r>
    </w:p>
    <w:p w14:paraId="5AFE5DFC" w14:textId="77777777" w:rsidR="001F67F1" w:rsidRPr="000E1FB8" w:rsidRDefault="001F67F1" w:rsidP="001F67F1">
      <w:pPr>
        <w:pStyle w:val="ListParagraph"/>
        <w:numPr>
          <w:ilvl w:val="0"/>
          <w:numId w:val="2"/>
        </w:numPr>
        <w:rPr>
          <w:rFonts w:ascii="Calibri" w:hAnsi="Calibri" w:cs="Calibri"/>
        </w:rPr>
      </w:pPr>
      <w:r w:rsidRPr="000E1FB8">
        <w:rPr>
          <w:rFonts w:ascii="Calibri" w:hAnsi="Calibri" w:cs="Calibri"/>
        </w:rPr>
        <w:t>Right click the precipitation raster in the Layers on the left and open the properties.</w:t>
      </w:r>
    </w:p>
    <w:p w14:paraId="0E06731D" w14:textId="77777777" w:rsidR="001F67F1" w:rsidRPr="000E1FB8" w:rsidRDefault="001F67F1" w:rsidP="001F67F1">
      <w:pPr>
        <w:pStyle w:val="ListParagraph"/>
        <w:numPr>
          <w:ilvl w:val="0"/>
          <w:numId w:val="2"/>
        </w:numPr>
        <w:rPr>
          <w:rFonts w:ascii="Calibri" w:hAnsi="Calibri" w:cs="Calibri"/>
        </w:rPr>
      </w:pPr>
      <w:r w:rsidRPr="000E1FB8">
        <w:rPr>
          <w:rFonts w:ascii="Calibri" w:hAnsi="Calibri" w:cs="Calibri"/>
        </w:rPr>
        <w:t xml:space="preserve">The Properties dialog contains a lot of information about the dataset that you’re looking at. This includes information about where it is stored on the computer, the extent of the data, summary statistics, and options to change the visualization. </w:t>
      </w:r>
    </w:p>
    <w:p w14:paraId="2E2FAED5" w14:textId="77777777" w:rsidR="001F67F1" w:rsidRPr="000E1FB8" w:rsidRDefault="001F67F1" w:rsidP="001F67F1">
      <w:pPr>
        <w:pStyle w:val="ListParagraph"/>
        <w:numPr>
          <w:ilvl w:val="0"/>
          <w:numId w:val="2"/>
        </w:numPr>
        <w:rPr>
          <w:rFonts w:ascii="Calibri" w:hAnsi="Calibri" w:cs="Calibri"/>
        </w:rPr>
      </w:pPr>
      <w:r w:rsidRPr="000E1FB8">
        <w:rPr>
          <w:rFonts w:ascii="Calibri" w:hAnsi="Calibri" w:cs="Calibri"/>
        </w:rPr>
        <w:t>I think the default black and white is a little tough to visualize, so let’s change the color scheme. In the properties dialog, choose the Symbology tab.</w:t>
      </w:r>
    </w:p>
    <w:p w14:paraId="6CD657D7" w14:textId="063B5B71" w:rsidR="001F67F1" w:rsidRPr="000E1FB8" w:rsidRDefault="001F67F1" w:rsidP="001F67F1">
      <w:pPr>
        <w:pStyle w:val="ListParagraph"/>
        <w:numPr>
          <w:ilvl w:val="0"/>
          <w:numId w:val="2"/>
        </w:numPr>
        <w:rPr>
          <w:rFonts w:ascii="Calibri" w:hAnsi="Calibri" w:cs="Calibri"/>
        </w:rPr>
      </w:pPr>
      <w:r w:rsidRPr="000E1FB8">
        <w:rPr>
          <w:rFonts w:ascii="Calibri" w:hAnsi="Calibri" w:cs="Calibri"/>
        </w:rPr>
        <w:t xml:space="preserve">Change </w:t>
      </w:r>
      <w:proofErr w:type="gramStart"/>
      <w:r w:rsidRPr="000E1FB8">
        <w:rPr>
          <w:rFonts w:ascii="Calibri" w:hAnsi="Calibri" w:cs="Calibri"/>
        </w:rPr>
        <w:t>Render</w:t>
      </w:r>
      <w:proofErr w:type="gramEnd"/>
      <w:r w:rsidRPr="000E1FB8">
        <w:rPr>
          <w:rFonts w:ascii="Calibri" w:hAnsi="Calibri" w:cs="Calibri"/>
        </w:rPr>
        <w:t xml:space="preserve"> type to </w:t>
      </w:r>
      <w:proofErr w:type="spellStart"/>
      <w:r w:rsidRPr="000E1FB8">
        <w:rPr>
          <w:rFonts w:ascii="Calibri" w:hAnsi="Calibri" w:cs="Calibri"/>
        </w:rPr>
        <w:t>Singleband</w:t>
      </w:r>
      <w:proofErr w:type="spellEnd"/>
      <w:r w:rsidRPr="000E1FB8">
        <w:rPr>
          <w:rFonts w:ascii="Calibri" w:hAnsi="Calibri" w:cs="Calibri"/>
        </w:rPr>
        <w:t xml:space="preserve"> </w:t>
      </w:r>
      <w:proofErr w:type="spellStart"/>
      <w:r w:rsidRPr="000E1FB8">
        <w:rPr>
          <w:rFonts w:ascii="Calibri" w:hAnsi="Calibri" w:cs="Calibri"/>
        </w:rPr>
        <w:t>pseudocolor</w:t>
      </w:r>
      <w:proofErr w:type="spellEnd"/>
      <w:r w:rsidRPr="000E1FB8">
        <w:rPr>
          <w:rFonts w:ascii="Calibri" w:hAnsi="Calibri" w:cs="Calibri"/>
        </w:rPr>
        <w:t xml:space="preserve"> and choose a color ramp that helps you make sense of the data. </w:t>
      </w:r>
    </w:p>
    <w:p w14:paraId="2FB962ED" w14:textId="7E3D9706" w:rsidR="001F67F1" w:rsidRPr="000E1FB8" w:rsidRDefault="001F67F1" w:rsidP="001F67F1">
      <w:pPr>
        <w:rPr>
          <w:rFonts w:ascii="Calibri" w:hAnsi="Calibri" w:cs="Calibri"/>
          <w:b/>
          <w:bCs/>
        </w:rPr>
      </w:pPr>
      <w:r w:rsidRPr="000E1FB8">
        <w:rPr>
          <w:rFonts w:ascii="Calibri" w:hAnsi="Calibri" w:cs="Calibri"/>
          <w:b/>
          <w:bCs/>
        </w:rPr>
        <w:t>Answer questions 4 and 5 using the PRISM data.</w:t>
      </w:r>
    </w:p>
    <w:p w14:paraId="47B8A8D7" w14:textId="77777777" w:rsidR="001F67F1" w:rsidRPr="000E1FB8" w:rsidRDefault="001F67F1" w:rsidP="001F67F1">
      <w:pPr>
        <w:rPr>
          <w:rFonts w:ascii="Calibri" w:hAnsi="Calibri" w:cs="Calibri"/>
          <w:i/>
          <w:iCs/>
        </w:rPr>
      </w:pPr>
    </w:p>
    <w:p w14:paraId="4ADFE084" w14:textId="4E3AFAE9" w:rsidR="001F67F1" w:rsidRPr="000E1FB8" w:rsidRDefault="001F67F1" w:rsidP="001F67F1">
      <w:pPr>
        <w:rPr>
          <w:rFonts w:ascii="Calibri" w:hAnsi="Calibri" w:cs="Calibri"/>
        </w:rPr>
      </w:pPr>
      <w:r w:rsidRPr="000E1FB8">
        <w:rPr>
          <w:rFonts w:ascii="Calibri" w:hAnsi="Calibri" w:cs="Calibri"/>
          <w:i/>
          <w:iCs/>
        </w:rPr>
        <w:t>Streamflow data</w:t>
      </w:r>
    </w:p>
    <w:p w14:paraId="09B50F48" w14:textId="77777777" w:rsidR="001F67F1" w:rsidRPr="000E1FB8" w:rsidRDefault="001F67F1" w:rsidP="001F67F1">
      <w:pPr>
        <w:rPr>
          <w:rFonts w:ascii="Calibri" w:hAnsi="Calibri" w:cs="Calibri"/>
        </w:rPr>
      </w:pPr>
      <w:r w:rsidRPr="000E1FB8">
        <w:rPr>
          <w:rFonts w:ascii="Calibri" w:hAnsi="Calibri" w:cs="Calibri"/>
        </w:rPr>
        <w:t xml:space="preserve">The United States Geological Survey maintains a network of several thousand streamflow gauges (though they use the spelling gages) in the United States. These gauges report volumetric discharge of water in a river. The oldest gauges were established in the late 1800s, and the modern data is reported every 15 minutes. </w:t>
      </w:r>
    </w:p>
    <w:p w14:paraId="02180325" w14:textId="77777777" w:rsidR="001F67F1" w:rsidRPr="000E1FB8" w:rsidRDefault="001F67F1" w:rsidP="001F67F1">
      <w:pPr>
        <w:rPr>
          <w:rFonts w:ascii="Calibri" w:hAnsi="Calibri" w:cs="Calibri"/>
        </w:rPr>
      </w:pPr>
      <w:r w:rsidRPr="000E1FB8">
        <w:rPr>
          <w:rFonts w:ascii="Calibri" w:hAnsi="Calibri" w:cs="Calibri"/>
        </w:rPr>
        <w:t xml:space="preserve">The USGS also maintains a site to provide flow estimates and statistics for gauged and ungauged locations in the US, called </w:t>
      </w:r>
      <w:proofErr w:type="spellStart"/>
      <w:r w:rsidRPr="000E1FB8">
        <w:rPr>
          <w:rFonts w:ascii="Calibri" w:hAnsi="Calibri" w:cs="Calibri"/>
        </w:rPr>
        <w:t>StreamStats</w:t>
      </w:r>
      <w:proofErr w:type="spellEnd"/>
      <w:r w:rsidRPr="000E1FB8">
        <w:rPr>
          <w:rFonts w:ascii="Calibri" w:hAnsi="Calibri" w:cs="Calibri"/>
        </w:rPr>
        <w:t xml:space="preserve">. </w:t>
      </w:r>
      <w:proofErr w:type="spellStart"/>
      <w:r w:rsidRPr="000E1FB8">
        <w:rPr>
          <w:rFonts w:ascii="Calibri" w:hAnsi="Calibri" w:cs="Calibri"/>
        </w:rPr>
        <w:t>SteamStats</w:t>
      </w:r>
      <w:proofErr w:type="spellEnd"/>
      <w:r w:rsidRPr="000E1FB8">
        <w:rPr>
          <w:rFonts w:ascii="Calibri" w:hAnsi="Calibri" w:cs="Calibri"/>
        </w:rPr>
        <w:t xml:space="preserve"> is somewhat clunky as a </w:t>
      </w:r>
      <w:proofErr w:type="gramStart"/>
      <w:r w:rsidRPr="000E1FB8">
        <w:rPr>
          <w:rFonts w:ascii="Calibri" w:hAnsi="Calibri" w:cs="Calibri"/>
        </w:rPr>
        <w:t>tool, but</w:t>
      </w:r>
      <w:proofErr w:type="gramEnd"/>
      <w:r w:rsidRPr="000E1FB8">
        <w:rPr>
          <w:rFonts w:ascii="Calibri" w:hAnsi="Calibri" w:cs="Calibri"/>
        </w:rPr>
        <w:t xml:space="preserve"> contains a lot of valuable information. </w:t>
      </w:r>
    </w:p>
    <w:p w14:paraId="6E3D4894" w14:textId="77777777" w:rsidR="001F67F1" w:rsidRPr="000E1FB8" w:rsidRDefault="001F67F1" w:rsidP="001F67F1">
      <w:pPr>
        <w:rPr>
          <w:rFonts w:ascii="Calibri" w:hAnsi="Calibri" w:cs="Calibri"/>
        </w:rPr>
      </w:pPr>
      <w:r w:rsidRPr="000E1FB8">
        <w:rPr>
          <w:rFonts w:ascii="Calibri" w:hAnsi="Calibri" w:cs="Calibri"/>
        </w:rPr>
        <w:t xml:space="preserve">You can access </w:t>
      </w:r>
      <w:proofErr w:type="spellStart"/>
      <w:r w:rsidRPr="000E1FB8">
        <w:rPr>
          <w:rFonts w:ascii="Calibri" w:hAnsi="Calibri" w:cs="Calibri"/>
        </w:rPr>
        <w:t>StreamStats</w:t>
      </w:r>
      <w:proofErr w:type="spellEnd"/>
      <w:r w:rsidRPr="000E1FB8">
        <w:rPr>
          <w:rFonts w:ascii="Calibri" w:hAnsi="Calibri" w:cs="Calibri"/>
        </w:rPr>
        <w:t xml:space="preserve"> here: </w:t>
      </w:r>
    </w:p>
    <w:p w14:paraId="40164111" w14:textId="77777777" w:rsidR="001F67F1" w:rsidRPr="000E1FB8" w:rsidRDefault="001F67F1" w:rsidP="001F67F1">
      <w:pPr>
        <w:rPr>
          <w:rFonts w:ascii="Calibri" w:hAnsi="Calibri" w:cs="Calibri"/>
        </w:rPr>
      </w:pPr>
      <w:hyperlink r:id="rId6" w:history="1">
        <w:r w:rsidRPr="000E1FB8">
          <w:rPr>
            <w:rStyle w:val="Hyperlink"/>
            <w:rFonts w:ascii="Calibri" w:hAnsi="Calibri" w:cs="Calibri"/>
          </w:rPr>
          <w:t>https://streamstats.usgs.gov/ss/</w:t>
        </w:r>
      </w:hyperlink>
    </w:p>
    <w:p w14:paraId="30CAF7ED" w14:textId="77777777" w:rsidR="001F67F1" w:rsidRPr="000E1FB8" w:rsidRDefault="001F67F1" w:rsidP="001F67F1">
      <w:pPr>
        <w:rPr>
          <w:rFonts w:ascii="Calibri" w:hAnsi="Calibri" w:cs="Calibri"/>
          <w:i/>
          <w:iCs/>
        </w:rPr>
      </w:pPr>
      <w:proofErr w:type="spellStart"/>
      <w:r w:rsidRPr="000E1FB8">
        <w:rPr>
          <w:rFonts w:ascii="Calibri" w:hAnsi="Calibri" w:cs="Calibri"/>
          <w:i/>
          <w:iCs/>
        </w:rPr>
        <w:t>StreamStats</w:t>
      </w:r>
      <w:proofErr w:type="spellEnd"/>
    </w:p>
    <w:p w14:paraId="56A830E2" w14:textId="77777777" w:rsidR="001F67F1" w:rsidRPr="000E1FB8" w:rsidRDefault="001F67F1" w:rsidP="001F67F1">
      <w:pPr>
        <w:pStyle w:val="ListParagraph"/>
        <w:numPr>
          <w:ilvl w:val="0"/>
          <w:numId w:val="3"/>
        </w:numPr>
        <w:rPr>
          <w:rFonts w:ascii="Calibri" w:hAnsi="Calibri" w:cs="Calibri"/>
        </w:rPr>
      </w:pPr>
      <w:r w:rsidRPr="000E1FB8">
        <w:rPr>
          <w:rFonts w:ascii="Calibri" w:hAnsi="Calibri" w:cs="Calibri"/>
        </w:rPr>
        <w:t xml:space="preserve">Spend a few minutes exploring the </w:t>
      </w:r>
      <w:proofErr w:type="spellStart"/>
      <w:r w:rsidRPr="000E1FB8">
        <w:rPr>
          <w:rFonts w:ascii="Calibri" w:hAnsi="Calibri" w:cs="Calibri"/>
        </w:rPr>
        <w:t>StreamStats</w:t>
      </w:r>
      <w:proofErr w:type="spellEnd"/>
      <w:r w:rsidRPr="000E1FB8">
        <w:rPr>
          <w:rFonts w:ascii="Calibri" w:hAnsi="Calibri" w:cs="Calibri"/>
        </w:rPr>
        <w:t xml:space="preserve"> website. As you zoom in, colored triangles will start to appear. These represent locations where the USGS has some type of data, with the blue triangles representing stream gauges with the full set of parameters. </w:t>
      </w:r>
    </w:p>
    <w:p w14:paraId="50588DA5" w14:textId="77777777" w:rsidR="001F67F1" w:rsidRPr="000E1FB8" w:rsidRDefault="001F67F1" w:rsidP="001F67F1">
      <w:pPr>
        <w:pStyle w:val="ListParagraph"/>
        <w:numPr>
          <w:ilvl w:val="0"/>
          <w:numId w:val="3"/>
        </w:numPr>
        <w:rPr>
          <w:rFonts w:ascii="Calibri" w:hAnsi="Calibri" w:cs="Calibri"/>
        </w:rPr>
      </w:pPr>
      <w:r w:rsidRPr="000E1FB8">
        <w:rPr>
          <w:rFonts w:ascii="Calibri" w:hAnsi="Calibri" w:cs="Calibri"/>
        </w:rPr>
        <w:t xml:space="preserve">Choose a random blue triangle and click on it. </w:t>
      </w:r>
    </w:p>
    <w:p w14:paraId="34808595" w14:textId="77777777" w:rsidR="001F67F1" w:rsidRPr="000E1FB8" w:rsidRDefault="001F67F1" w:rsidP="001F67F1">
      <w:pPr>
        <w:pStyle w:val="ListParagraph"/>
        <w:numPr>
          <w:ilvl w:val="0"/>
          <w:numId w:val="3"/>
        </w:numPr>
        <w:rPr>
          <w:rFonts w:ascii="Calibri" w:hAnsi="Calibri" w:cs="Calibri"/>
        </w:rPr>
      </w:pPr>
      <w:r w:rsidRPr="000E1FB8">
        <w:rPr>
          <w:rFonts w:ascii="Calibri" w:hAnsi="Calibri" w:cs="Calibri"/>
        </w:rPr>
        <w:t xml:space="preserve">Choose the Open </w:t>
      </w:r>
      <w:proofErr w:type="spellStart"/>
      <w:r w:rsidRPr="000E1FB8">
        <w:rPr>
          <w:rFonts w:ascii="Calibri" w:hAnsi="Calibri" w:cs="Calibri"/>
        </w:rPr>
        <w:t>StreamStats</w:t>
      </w:r>
      <w:proofErr w:type="spellEnd"/>
      <w:r w:rsidRPr="000E1FB8">
        <w:rPr>
          <w:rFonts w:ascii="Calibri" w:hAnsi="Calibri" w:cs="Calibri"/>
        </w:rPr>
        <w:t xml:space="preserve"> Gage Page button. </w:t>
      </w:r>
    </w:p>
    <w:p w14:paraId="1B7CDAAA" w14:textId="703ECE62" w:rsidR="001F67F1" w:rsidRPr="000E1FB8" w:rsidRDefault="001F67F1" w:rsidP="001F67F1">
      <w:pPr>
        <w:pStyle w:val="ListParagraph"/>
        <w:numPr>
          <w:ilvl w:val="0"/>
          <w:numId w:val="3"/>
        </w:numPr>
        <w:rPr>
          <w:rFonts w:ascii="Calibri" w:hAnsi="Calibri" w:cs="Calibri"/>
        </w:rPr>
      </w:pPr>
      <w:r w:rsidRPr="000E1FB8">
        <w:rPr>
          <w:rFonts w:ascii="Calibri" w:hAnsi="Calibri" w:cs="Calibri"/>
        </w:rPr>
        <w:t xml:space="preserve">This opens a window that contains metadata and statistical information about the </w:t>
      </w:r>
      <w:proofErr w:type="gramStart"/>
      <w:r w:rsidRPr="000E1FB8">
        <w:rPr>
          <w:rFonts w:ascii="Calibri" w:hAnsi="Calibri" w:cs="Calibri"/>
        </w:rPr>
        <w:t>particular USGS</w:t>
      </w:r>
      <w:proofErr w:type="gramEnd"/>
      <w:r w:rsidRPr="000E1FB8">
        <w:rPr>
          <w:rFonts w:ascii="Calibri" w:hAnsi="Calibri" w:cs="Calibri"/>
        </w:rPr>
        <w:t xml:space="preserve"> gauge that you selected. Unfortunately, the underlying data is provided by state USGS offices, so there is not standard information for every gauge in the network. </w:t>
      </w:r>
    </w:p>
    <w:p w14:paraId="2D1E70B3" w14:textId="6C1A1E3E" w:rsidR="0074726D" w:rsidRPr="000E1FB8" w:rsidRDefault="0074726D" w:rsidP="0074726D">
      <w:pPr>
        <w:rPr>
          <w:rFonts w:ascii="Calibri" w:hAnsi="Calibri" w:cs="Calibri"/>
          <w:b/>
          <w:bCs/>
        </w:rPr>
      </w:pPr>
      <w:r w:rsidRPr="000E1FB8">
        <w:rPr>
          <w:rFonts w:ascii="Calibri" w:hAnsi="Calibri" w:cs="Calibri"/>
          <w:b/>
          <w:bCs/>
        </w:rPr>
        <w:t xml:space="preserve">Answer </w:t>
      </w:r>
      <w:r w:rsidR="000965E1" w:rsidRPr="000E1FB8">
        <w:rPr>
          <w:rFonts w:ascii="Calibri" w:hAnsi="Calibri" w:cs="Calibri"/>
          <w:b/>
          <w:bCs/>
        </w:rPr>
        <w:t xml:space="preserve">Question 6 and 7 using two gauges from </w:t>
      </w:r>
      <w:proofErr w:type="spellStart"/>
      <w:r w:rsidR="000965E1" w:rsidRPr="000E1FB8">
        <w:rPr>
          <w:rFonts w:ascii="Calibri" w:hAnsi="Calibri" w:cs="Calibri"/>
          <w:b/>
          <w:bCs/>
        </w:rPr>
        <w:t>StreamStats</w:t>
      </w:r>
      <w:proofErr w:type="spellEnd"/>
      <w:r w:rsidR="000965E1" w:rsidRPr="000E1FB8">
        <w:rPr>
          <w:rFonts w:ascii="Calibri" w:hAnsi="Calibri" w:cs="Calibri"/>
          <w:b/>
          <w:bCs/>
        </w:rPr>
        <w:t>.</w:t>
      </w:r>
    </w:p>
    <w:p w14:paraId="11CEBE3A" w14:textId="50A38B28" w:rsidR="001F67F1" w:rsidRPr="000E1FB8" w:rsidRDefault="001F67F1" w:rsidP="0074726D">
      <w:pPr>
        <w:rPr>
          <w:rFonts w:ascii="Calibri" w:hAnsi="Calibri" w:cs="Calibri"/>
        </w:rPr>
      </w:pPr>
      <w:r w:rsidRPr="000E1FB8">
        <w:rPr>
          <w:rFonts w:ascii="Calibri" w:hAnsi="Calibri" w:cs="Calibri"/>
        </w:rPr>
        <w:t xml:space="preserve">The mean annual flow is the </w:t>
      </w:r>
      <w:proofErr w:type="gramStart"/>
      <w:r w:rsidRPr="000E1FB8">
        <w:rPr>
          <w:rFonts w:ascii="Calibri" w:hAnsi="Calibri" w:cs="Calibri"/>
        </w:rPr>
        <w:t>statistic</w:t>
      </w:r>
      <w:proofErr w:type="gramEnd"/>
      <w:r w:rsidRPr="000E1FB8">
        <w:rPr>
          <w:rFonts w:ascii="Calibri" w:hAnsi="Calibri" w:cs="Calibri"/>
        </w:rPr>
        <w:t xml:space="preserve"> we’ll eventually want for our ET calculation, but we have a little more work to do before we can get there.</w:t>
      </w:r>
    </w:p>
    <w:p w14:paraId="28C39773" w14:textId="77777777" w:rsidR="001F67F1" w:rsidRPr="000E1FB8" w:rsidRDefault="001F67F1" w:rsidP="001F67F1">
      <w:pPr>
        <w:rPr>
          <w:rFonts w:ascii="Calibri" w:hAnsi="Calibri" w:cs="Calibri"/>
          <w:i/>
          <w:iCs/>
        </w:rPr>
      </w:pPr>
    </w:p>
    <w:p w14:paraId="43646B72" w14:textId="12322509" w:rsidR="001F67F1" w:rsidRPr="000E1FB8" w:rsidRDefault="001F67F1" w:rsidP="001F67F1">
      <w:pPr>
        <w:rPr>
          <w:rFonts w:ascii="Calibri" w:hAnsi="Calibri" w:cs="Calibri"/>
          <w:i/>
          <w:iCs/>
        </w:rPr>
      </w:pPr>
      <w:r w:rsidRPr="000E1FB8">
        <w:rPr>
          <w:rFonts w:ascii="Calibri" w:hAnsi="Calibri" w:cs="Calibri"/>
          <w:i/>
          <w:iCs/>
        </w:rPr>
        <w:t>Watershed delineation</w:t>
      </w:r>
    </w:p>
    <w:p w14:paraId="7E7ACCFA" w14:textId="77777777" w:rsidR="001F67F1" w:rsidRPr="000E1FB8" w:rsidRDefault="001F67F1" w:rsidP="001F67F1">
      <w:pPr>
        <w:rPr>
          <w:rFonts w:ascii="Calibri" w:hAnsi="Calibri" w:cs="Calibri"/>
        </w:rPr>
      </w:pPr>
      <w:r w:rsidRPr="000E1FB8">
        <w:rPr>
          <w:rFonts w:ascii="Calibri" w:hAnsi="Calibri" w:cs="Calibri"/>
        </w:rPr>
        <w:t xml:space="preserve">The other power of </w:t>
      </w:r>
      <w:proofErr w:type="spellStart"/>
      <w:r w:rsidRPr="000E1FB8">
        <w:rPr>
          <w:rFonts w:ascii="Calibri" w:hAnsi="Calibri" w:cs="Calibri"/>
        </w:rPr>
        <w:t>StreamStats</w:t>
      </w:r>
      <w:proofErr w:type="spellEnd"/>
      <w:r w:rsidRPr="000E1FB8">
        <w:rPr>
          <w:rFonts w:ascii="Calibri" w:hAnsi="Calibri" w:cs="Calibri"/>
        </w:rPr>
        <w:t xml:space="preserve"> is that it can generate watershed statistics and a GIS file of watershed shape for any location on the stream network. We will generate watershed shapefiles for the two gauges that you investigated above. </w:t>
      </w:r>
    </w:p>
    <w:p w14:paraId="4816877C" w14:textId="77777777" w:rsidR="001F67F1" w:rsidRPr="000E1FB8" w:rsidRDefault="001F67F1" w:rsidP="001F67F1">
      <w:pPr>
        <w:pStyle w:val="ListParagraph"/>
        <w:numPr>
          <w:ilvl w:val="0"/>
          <w:numId w:val="4"/>
        </w:numPr>
        <w:rPr>
          <w:rFonts w:ascii="Calibri" w:hAnsi="Calibri" w:cs="Calibri"/>
        </w:rPr>
      </w:pPr>
      <w:r w:rsidRPr="000E1FB8">
        <w:rPr>
          <w:rFonts w:ascii="Calibri" w:hAnsi="Calibri" w:cs="Calibri"/>
        </w:rPr>
        <w:t xml:space="preserve">Zoom into the blue triangle of your gauge. In the dialog box on the left, you should see an option to Select a state or regional study area. As you zoom in, the state that your gauge is in should appear in a blue box. Select that. </w:t>
      </w:r>
    </w:p>
    <w:p w14:paraId="3B0EC273" w14:textId="77777777" w:rsidR="00087C1E" w:rsidRPr="000E1FB8" w:rsidRDefault="001F67F1" w:rsidP="00087C1E">
      <w:pPr>
        <w:pStyle w:val="ListParagraph"/>
        <w:numPr>
          <w:ilvl w:val="0"/>
          <w:numId w:val="4"/>
        </w:numPr>
        <w:rPr>
          <w:rFonts w:ascii="Calibri" w:hAnsi="Calibri" w:cs="Calibri"/>
        </w:rPr>
      </w:pPr>
      <w:r w:rsidRPr="000E1FB8">
        <w:rPr>
          <w:rFonts w:ascii="Calibri" w:hAnsi="Calibri" w:cs="Calibri"/>
        </w:rPr>
        <w:t xml:space="preserve">Once you select the state and zoom in, you should see blue streamlines appear on the map. Once these appear, you can select the Delineate command in the dialog box on the left. This changes the cursor to a crosshair. </w:t>
      </w:r>
    </w:p>
    <w:p w14:paraId="18AE99B9" w14:textId="77777777" w:rsidR="003D2838" w:rsidRPr="000E1FB8" w:rsidRDefault="00087C1E" w:rsidP="001F67F1">
      <w:pPr>
        <w:pStyle w:val="ListParagraph"/>
        <w:numPr>
          <w:ilvl w:val="0"/>
          <w:numId w:val="4"/>
        </w:numPr>
        <w:rPr>
          <w:rFonts w:ascii="Calibri" w:hAnsi="Calibri" w:cs="Calibri"/>
        </w:rPr>
      </w:pPr>
      <w:r w:rsidRPr="000E1FB8">
        <w:rPr>
          <w:rFonts w:ascii="Calibri" w:hAnsi="Calibri" w:cs="Calibri"/>
        </w:rPr>
        <w:t>C</w:t>
      </w:r>
      <w:r w:rsidR="001F67F1" w:rsidRPr="000E1FB8">
        <w:rPr>
          <w:rFonts w:ascii="Calibri" w:hAnsi="Calibri" w:cs="Calibri"/>
        </w:rPr>
        <w:t xml:space="preserve">lick on the blue streamline with the crosshair, </w:t>
      </w:r>
      <w:proofErr w:type="spellStart"/>
      <w:r w:rsidR="001F67F1" w:rsidRPr="000E1FB8">
        <w:rPr>
          <w:rFonts w:ascii="Calibri" w:hAnsi="Calibri" w:cs="Calibri"/>
        </w:rPr>
        <w:t>StreamStats</w:t>
      </w:r>
      <w:proofErr w:type="spellEnd"/>
      <w:r w:rsidR="001F67F1" w:rsidRPr="000E1FB8">
        <w:rPr>
          <w:rFonts w:ascii="Calibri" w:hAnsi="Calibri" w:cs="Calibri"/>
        </w:rPr>
        <w:t xml:space="preserve"> begins delineating the watershed upstream of the point that you clicked on. Try to click on the streamline as close as possible to the blue triangle. </w:t>
      </w:r>
    </w:p>
    <w:p w14:paraId="133A974C" w14:textId="610BB1BD" w:rsidR="001F67F1" w:rsidRPr="000E1FB8" w:rsidRDefault="001F67F1" w:rsidP="001F67F1">
      <w:pPr>
        <w:pStyle w:val="ListParagraph"/>
        <w:numPr>
          <w:ilvl w:val="0"/>
          <w:numId w:val="4"/>
        </w:numPr>
        <w:rPr>
          <w:rFonts w:ascii="Calibri" w:hAnsi="Calibri" w:cs="Calibri"/>
        </w:rPr>
      </w:pPr>
      <w:r w:rsidRPr="000E1FB8">
        <w:rPr>
          <w:rFonts w:ascii="Calibri" w:hAnsi="Calibri" w:cs="Calibri"/>
        </w:rPr>
        <w:t xml:space="preserve">Once the delineation runs, you should see a yellow polygon that outlines the watershed. Select Download Basin in the dialog on the left and download it as a </w:t>
      </w:r>
      <w:proofErr w:type="spellStart"/>
      <w:r w:rsidRPr="000E1FB8">
        <w:rPr>
          <w:rFonts w:ascii="Calibri" w:hAnsi="Calibri" w:cs="Calibri"/>
        </w:rPr>
        <w:t>ShapeFile</w:t>
      </w:r>
      <w:proofErr w:type="spellEnd"/>
      <w:r w:rsidRPr="000E1FB8">
        <w:rPr>
          <w:rFonts w:ascii="Calibri" w:hAnsi="Calibri" w:cs="Calibri"/>
        </w:rPr>
        <w:t>, which we will bring into QGIS.</w:t>
      </w:r>
    </w:p>
    <w:p w14:paraId="78012B55" w14:textId="77777777" w:rsidR="001F67F1" w:rsidRPr="000E1FB8" w:rsidRDefault="001F67F1" w:rsidP="001F67F1">
      <w:pPr>
        <w:rPr>
          <w:rFonts w:ascii="Calibri" w:hAnsi="Calibri" w:cs="Calibri"/>
          <w:i/>
          <w:iCs/>
        </w:rPr>
      </w:pPr>
    </w:p>
    <w:p w14:paraId="49CAF562" w14:textId="7295CDB2" w:rsidR="001F67F1" w:rsidRPr="000E1FB8" w:rsidRDefault="001F67F1" w:rsidP="001F67F1">
      <w:pPr>
        <w:rPr>
          <w:rFonts w:ascii="Calibri" w:hAnsi="Calibri" w:cs="Calibri"/>
          <w:i/>
          <w:iCs/>
        </w:rPr>
      </w:pPr>
      <w:r w:rsidRPr="000E1FB8">
        <w:rPr>
          <w:rFonts w:ascii="Calibri" w:hAnsi="Calibri" w:cs="Calibri"/>
          <w:i/>
          <w:iCs/>
        </w:rPr>
        <w:t>Back to QGIS</w:t>
      </w:r>
    </w:p>
    <w:p w14:paraId="0A3481FA" w14:textId="536A6B80" w:rsidR="001F67F1" w:rsidRPr="000E1FB8" w:rsidRDefault="00396239" w:rsidP="001F67F1">
      <w:pPr>
        <w:rPr>
          <w:rFonts w:ascii="Calibri" w:hAnsi="Calibri" w:cs="Calibri"/>
        </w:rPr>
      </w:pPr>
      <w:r w:rsidRPr="000E1FB8">
        <w:rPr>
          <w:rFonts w:ascii="Calibri" w:hAnsi="Calibri" w:cs="Calibri"/>
        </w:rPr>
        <w:lastRenderedPageBreak/>
        <w:t>Now w</w:t>
      </w:r>
      <w:r w:rsidR="001F67F1" w:rsidRPr="000E1FB8">
        <w:rPr>
          <w:rFonts w:ascii="Calibri" w:hAnsi="Calibri" w:cs="Calibri"/>
        </w:rPr>
        <w:t xml:space="preserve">e want to clip the PRISM data to the extent of our watershed boundaries. </w:t>
      </w:r>
    </w:p>
    <w:p w14:paraId="2AA57D84" w14:textId="77777777" w:rsidR="008F487F" w:rsidRPr="000E1FB8" w:rsidRDefault="001F67F1" w:rsidP="001F67F1">
      <w:pPr>
        <w:pStyle w:val="ListParagraph"/>
        <w:numPr>
          <w:ilvl w:val="0"/>
          <w:numId w:val="6"/>
        </w:numPr>
        <w:rPr>
          <w:rFonts w:ascii="Calibri" w:hAnsi="Calibri" w:cs="Calibri"/>
        </w:rPr>
      </w:pPr>
      <w:r w:rsidRPr="000E1FB8">
        <w:rPr>
          <w:rFonts w:ascii="Calibri" w:hAnsi="Calibri" w:cs="Calibri"/>
        </w:rPr>
        <w:t>Import the watershed shapefiles into QGIS via Layer &gt; Add Layer &gt; Vector Layer</w:t>
      </w:r>
    </w:p>
    <w:p w14:paraId="47F43011" w14:textId="77777777" w:rsidR="008F487F" w:rsidRPr="000E1FB8" w:rsidRDefault="001F67F1" w:rsidP="001F67F1">
      <w:pPr>
        <w:pStyle w:val="ListParagraph"/>
        <w:numPr>
          <w:ilvl w:val="0"/>
          <w:numId w:val="6"/>
        </w:numPr>
        <w:rPr>
          <w:rFonts w:ascii="Calibri" w:hAnsi="Calibri" w:cs="Calibri"/>
        </w:rPr>
      </w:pPr>
      <w:r w:rsidRPr="000E1FB8">
        <w:rPr>
          <w:rFonts w:ascii="Calibri" w:hAnsi="Calibri" w:cs="Calibri"/>
        </w:rPr>
        <w:t xml:space="preserve">You will probably get a message that warns you about </w:t>
      </w:r>
      <w:proofErr w:type="gramStart"/>
      <w:r w:rsidRPr="000E1FB8">
        <w:rPr>
          <w:rFonts w:ascii="Calibri" w:hAnsi="Calibri" w:cs="Calibri"/>
        </w:rPr>
        <w:t>the geographic</w:t>
      </w:r>
      <w:proofErr w:type="gramEnd"/>
      <w:r w:rsidRPr="000E1FB8">
        <w:rPr>
          <w:rFonts w:ascii="Calibri" w:hAnsi="Calibri" w:cs="Calibri"/>
        </w:rPr>
        <w:t xml:space="preserve"> projection, just hit okay for now and take a GIS class if you want to learn what that’s all about. </w:t>
      </w:r>
    </w:p>
    <w:p w14:paraId="07CFD0E6" w14:textId="0688C4D7" w:rsidR="001F67F1" w:rsidRPr="000E1FB8" w:rsidRDefault="001F67F1" w:rsidP="001F67F1">
      <w:pPr>
        <w:pStyle w:val="ListParagraph"/>
        <w:numPr>
          <w:ilvl w:val="0"/>
          <w:numId w:val="6"/>
        </w:numPr>
        <w:rPr>
          <w:rFonts w:ascii="Calibri" w:hAnsi="Calibri" w:cs="Calibri"/>
        </w:rPr>
      </w:pPr>
      <w:r w:rsidRPr="000E1FB8">
        <w:rPr>
          <w:rFonts w:ascii="Calibri" w:hAnsi="Calibri" w:cs="Calibri"/>
        </w:rPr>
        <w:t>You should see your watershed polygon on top of the PRISM data (you can right-click the watershed layer in the table of contents and Zoom to Layer)</w:t>
      </w:r>
    </w:p>
    <w:p w14:paraId="4A8DBB54" w14:textId="77777777" w:rsidR="001F67F1" w:rsidRPr="000E1FB8" w:rsidRDefault="001F67F1" w:rsidP="001F67F1">
      <w:pPr>
        <w:rPr>
          <w:rFonts w:ascii="Calibri" w:hAnsi="Calibri" w:cs="Calibri"/>
        </w:rPr>
      </w:pPr>
      <w:r w:rsidRPr="000E1FB8">
        <w:rPr>
          <w:rFonts w:ascii="Calibri" w:hAnsi="Calibri" w:cs="Calibri"/>
        </w:rPr>
        <w:t xml:space="preserve">Now we want to clip the PRISM layer to the extent of each watershed. To do that we’ll use a processing tool. In addition to displaying data, GIS programs have tools to process data in various ways. </w:t>
      </w:r>
    </w:p>
    <w:p w14:paraId="1E8C4FBF" w14:textId="77777777" w:rsidR="008F487F" w:rsidRPr="000E1FB8" w:rsidRDefault="001F67F1" w:rsidP="001F67F1">
      <w:pPr>
        <w:pStyle w:val="ListParagraph"/>
        <w:numPr>
          <w:ilvl w:val="0"/>
          <w:numId w:val="7"/>
        </w:numPr>
        <w:rPr>
          <w:rFonts w:ascii="Calibri" w:hAnsi="Calibri" w:cs="Calibri"/>
        </w:rPr>
      </w:pPr>
      <w:r w:rsidRPr="000E1FB8">
        <w:rPr>
          <w:rFonts w:ascii="Calibri" w:hAnsi="Calibri" w:cs="Calibri"/>
        </w:rPr>
        <w:t>Navigate to the Processing tab at the top and Choose Processing &gt; Toolbox</w:t>
      </w:r>
    </w:p>
    <w:p w14:paraId="64085716" w14:textId="77777777" w:rsidR="008F487F" w:rsidRPr="000E1FB8" w:rsidRDefault="001F67F1" w:rsidP="001F67F1">
      <w:pPr>
        <w:pStyle w:val="ListParagraph"/>
        <w:numPr>
          <w:ilvl w:val="0"/>
          <w:numId w:val="7"/>
        </w:numPr>
        <w:rPr>
          <w:rFonts w:ascii="Calibri" w:hAnsi="Calibri" w:cs="Calibri"/>
        </w:rPr>
      </w:pPr>
      <w:r w:rsidRPr="000E1FB8">
        <w:rPr>
          <w:rFonts w:ascii="Calibri" w:hAnsi="Calibri" w:cs="Calibri"/>
        </w:rPr>
        <w:t xml:space="preserve">This should open the Processing Toolbox. Search the word “clip” in the Processing Toolbox and choose the tool called Clip raster by mask layer </w:t>
      </w:r>
    </w:p>
    <w:p w14:paraId="729A0E2D" w14:textId="77777777" w:rsidR="008F487F" w:rsidRPr="000E1FB8" w:rsidRDefault="001F67F1" w:rsidP="001F67F1">
      <w:pPr>
        <w:pStyle w:val="ListParagraph"/>
        <w:numPr>
          <w:ilvl w:val="0"/>
          <w:numId w:val="7"/>
        </w:numPr>
        <w:rPr>
          <w:rFonts w:ascii="Calibri" w:hAnsi="Calibri" w:cs="Calibri"/>
        </w:rPr>
      </w:pPr>
      <w:r w:rsidRPr="000E1FB8">
        <w:rPr>
          <w:rFonts w:ascii="Calibri" w:hAnsi="Calibri" w:cs="Calibri"/>
        </w:rPr>
        <w:t xml:space="preserve">This will open a tool dialog that lets you select which layer you want to clip, and which will be used as the mask. </w:t>
      </w:r>
    </w:p>
    <w:p w14:paraId="06B36F15" w14:textId="77777777" w:rsidR="008F487F" w:rsidRPr="000E1FB8" w:rsidRDefault="001F67F1" w:rsidP="001F67F1">
      <w:pPr>
        <w:pStyle w:val="ListParagraph"/>
        <w:numPr>
          <w:ilvl w:val="0"/>
          <w:numId w:val="7"/>
        </w:numPr>
        <w:rPr>
          <w:rFonts w:ascii="Calibri" w:hAnsi="Calibri" w:cs="Calibri"/>
        </w:rPr>
      </w:pPr>
      <w:r w:rsidRPr="000E1FB8">
        <w:rPr>
          <w:rFonts w:ascii="Calibri" w:hAnsi="Calibri" w:cs="Calibri"/>
        </w:rPr>
        <w:t xml:space="preserve">Choose the PRISM data as the input layer and one of the watersheds as the mask layer. There are many optional parameters that we’ll ignore for now. </w:t>
      </w:r>
    </w:p>
    <w:p w14:paraId="057ACFF3" w14:textId="77777777" w:rsidR="008F487F" w:rsidRPr="000E1FB8" w:rsidRDefault="001F67F1" w:rsidP="001F67F1">
      <w:pPr>
        <w:pStyle w:val="ListParagraph"/>
        <w:numPr>
          <w:ilvl w:val="0"/>
          <w:numId w:val="7"/>
        </w:numPr>
        <w:rPr>
          <w:rFonts w:ascii="Calibri" w:hAnsi="Calibri" w:cs="Calibri"/>
        </w:rPr>
      </w:pPr>
      <w:r w:rsidRPr="000E1FB8">
        <w:rPr>
          <w:rFonts w:ascii="Calibri" w:hAnsi="Calibri" w:cs="Calibri"/>
        </w:rPr>
        <w:t xml:space="preserve">Choose Run to run the tool, which will generate a temporary file. </w:t>
      </w:r>
    </w:p>
    <w:p w14:paraId="43CD95B5" w14:textId="1ED5A72B" w:rsidR="001F67F1" w:rsidRPr="000E1FB8" w:rsidRDefault="001F67F1" w:rsidP="001F67F1">
      <w:pPr>
        <w:pStyle w:val="ListParagraph"/>
        <w:numPr>
          <w:ilvl w:val="0"/>
          <w:numId w:val="7"/>
        </w:numPr>
        <w:rPr>
          <w:rFonts w:ascii="Calibri" w:hAnsi="Calibri" w:cs="Calibri"/>
        </w:rPr>
      </w:pPr>
      <w:r w:rsidRPr="000E1FB8">
        <w:rPr>
          <w:rFonts w:ascii="Calibri" w:hAnsi="Calibri" w:cs="Calibri"/>
        </w:rPr>
        <w:t xml:space="preserve">Do this clipping operation for the other watershed as well. </w:t>
      </w:r>
    </w:p>
    <w:p w14:paraId="40F50709" w14:textId="77777777" w:rsidR="001F67F1" w:rsidRPr="000E1FB8" w:rsidRDefault="001F67F1" w:rsidP="001F67F1">
      <w:pPr>
        <w:rPr>
          <w:rFonts w:ascii="Calibri" w:hAnsi="Calibri" w:cs="Calibri"/>
        </w:rPr>
      </w:pPr>
      <w:r w:rsidRPr="000E1FB8">
        <w:rPr>
          <w:rFonts w:ascii="Calibri" w:hAnsi="Calibri" w:cs="Calibri"/>
        </w:rPr>
        <w:t xml:space="preserve">You should end up with two smaller </w:t>
      </w:r>
      <w:proofErr w:type="spellStart"/>
      <w:r w:rsidRPr="000E1FB8">
        <w:rPr>
          <w:rFonts w:ascii="Calibri" w:hAnsi="Calibri" w:cs="Calibri"/>
        </w:rPr>
        <w:t>rasters</w:t>
      </w:r>
      <w:proofErr w:type="spellEnd"/>
      <w:r w:rsidRPr="000E1FB8">
        <w:rPr>
          <w:rFonts w:ascii="Calibri" w:hAnsi="Calibri" w:cs="Calibri"/>
        </w:rPr>
        <w:t xml:space="preserve"> that are the PRISM data clipped to the extent of your two watersheds</w:t>
      </w:r>
    </w:p>
    <w:p w14:paraId="25FB1A00" w14:textId="77777777" w:rsidR="00152481" w:rsidRPr="000E1FB8" w:rsidRDefault="001F67F1" w:rsidP="001F67F1">
      <w:pPr>
        <w:pStyle w:val="ListParagraph"/>
        <w:numPr>
          <w:ilvl w:val="0"/>
          <w:numId w:val="8"/>
        </w:numPr>
        <w:rPr>
          <w:rFonts w:ascii="Calibri" w:hAnsi="Calibri" w:cs="Calibri"/>
        </w:rPr>
      </w:pPr>
      <w:r w:rsidRPr="000E1FB8">
        <w:rPr>
          <w:rFonts w:ascii="Calibri" w:hAnsi="Calibri" w:cs="Calibri"/>
        </w:rPr>
        <w:t xml:space="preserve">Find the mean value </w:t>
      </w:r>
      <w:r w:rsidR="005438CF" w:rsidRPr="000E1FB8">
        <w:rPr>
          <w:rFonts w:ascii="Calibri" w:hAnsi="Calibri" w:cs="Calibri"/>
        </w:rPr>
        <w:t xml:space="preserve">for each raster </w:t>
      </w:r>
      <w:r w:rsidRPr="000E1FB8">
        <w:rPr>
          <w:rFonts w:ascii="Calibri" w:hAnsi="Calibri" w:cs="Calibri"/>
        </w:rPr>
        <w:t xml:space="preserve">in the Information tab. This represents the mean annual precipitation for the watershed during the period from 1991 to 2020. </w:t>
      </w:r>
    </w:p>
    <w:p w14:paraId="2C86B0C2" w14:textId="0472C376" w:rsidR="001F67F1" w:rsidRPr="000E1FB8" w:rsidRDefault="00F47088" w:rsidP="00F47088">
      <w:pPr>
        <w:rPr>
          <w:rFonts w:ascii="Calibri" w:hAnsi="Calibri" w:cs="Calibri"/>
        </w:rPr>
      </w:pPr>
      <w:r w:rsidRPr="000E1FB8">
        <w:rPr>
          <w:rFonts w:ascii="Calibri" w:hAnsi="Calibri" w:cs="Calibri"/>
        </w:rPr>
        <w:t xml:space="preserve">Now we need to convert our mean annual flow to comparable units. </w:t>
      </w:r>
      <w:r w:rsidR="001F67F1" w:rsidRPr="000E1FB8">
        <w:rPr>
          <w:rFonts w:ascii="Calibri" w:hAnsi="Calibri" w:cs="Calibri"/>
        </w:rPr>
        <w:t xml:space="preserve">The American government continues to use imperial units, so we American hydrologists are stuck doing unit conversions anytime we want to combine or compare datasets. </w:t>
      </w:r>
    </w:p>
    <w:p w14:paraId="16B40107" w14:textId="77777777" w:rsidR="00332A91" w:rsidRPr="000E1FB8" w:rsidRDefault="004E6DC1" w:rsidP="001F67F1">
      <w:pPr>
        <w:pStyle w:val="ListParagraph"/>
        <w:numPr>
          <w:ilvl w:val="0"/>
          <w:numId w:val="8"/>
        </w:numPr>
        <w:rPr>
          <w:rFonts w:ascii="Calibri" w:hAnsi="Calibri" w:cs="Calibri"/>
        </w:rPr>
      </w:pPr>
      <w:r w:rsidRPr="000E1FB8">
        <w:rPr>
          <w:rFonts w:ascii="Calibri" w:hAnsi="Calibri" w:cs="Calibri"/>
        </w:rPr>
        <w:t xml:space="preserve">Convert the mean annual flow from your first table to </w:t>
      </w:r>
      <w:r w:rsidR="00D753C3" w:rsidRPr="000E1FB8">
        <w:rPr>
          <w:rFonts w:ascii="Calibri" w:hAnsi="Calibri" w:cs="Calibri"/>
        </w:rPr>
        <w:t>mm/yr.</w:t>
      </w:r>
    </w:p>
    <w:p w14:paraId="4637BBA6" w14:textId="2965F988" w:rsidR="001F67F1" w:rsidRPr="000E1FB8" w:rsidRDefault="001F67F1" w:rsidP="001F67F1">
      <w:pPr>
        <w:pStyle w:val="ListParagraph"/>
        <w:numPr>
          <w:ilvl w:val="0"/>
          <w:numId w:val="8"/>
        </w:numPr>
        <w:rPr>
          <w:rFonts w:ascii="Calibri" w:hAnsi="Calibri" w:cs="Calibri"/>
        </w:rPr>
      </w:pPr>
      <w:r w:rsidRPr="000E1FB8">
        <w:rPr>
          <w:rFonts w:ascii="Calibri" w:hAnsi="Calibri" w:cs="Calibri"/>
        </w:rPr>
        <w:t xml:space="preserve">The </w:t>
      </w:r>
      <w:r w:rsidR="00332A91" w:rsidRPr="000E1FB8">
        <w:rPr>
          <w:rFonts w:ascii="Calibri" w:hAnsi="Calibri" w:cs="Calibri"/>
        </w:rPr>
        <w:t xml:space="preserve">mean annual flow </w:t>
      </w:r>
      <w:r w:rsidRPr="000E1FB8">
        <w:rPr>
          <w:rFonts w:ascii="Calibri" w:hAnsi="Calibri" w:cs="Calibri"/>
        </w:rPr>
        <w:t xml:space="preserve">value from </w:t>
      </w:r>
      <w:proofErr w:type="spellStart"/>
      <w:r w:rsidRPr="000E1FB8">
        <w:rPr>
          <w:rFonts w:ascii="Calibri" w:hAnsi="Calibri" w:cs="Calibri"/>
        </w:rPr>
        <w:t>StreamStats</w:t>
      </w:r>
      <w:proofErr w:type="spellEnd"/>
      <w:r w:rsidRPr="000E1FB8">
        <w:rPr>
          <w:rFonts w:ascii="Calibri" w:hAnsi="Calibri" w:cs="Calibri"/>
        </w:rPr>
        <w:t xml:space="preserve"> is in </w:t>
      </w:r>
      <w:r w:rsidRPr="000E1FB8">
        <w:rPr>
          <w:rFonts w:ascii="Calibri" w:hAnsi="Calibri" w:cs="Calibri"/>
          <w:b/>
          <w:bCs/>
        </w:rPr>
        <w:t>cubic feet per second</w:t>
      </w:r>
      <w:r w:rsidRPr="000E1FB8">
        <w:rPr>
          <w:rFonts w:ascii="Calibri" w:hAnsi="Calibri" w:cs="Calibri"/>
        </w:rPr>
        <w:t xml:space="preserve"> (dimensions of [L</w:t>
      </w:r>
      <w:proofErr w:type="gramStart"/>
      <w:r w:rsidRPr="000E1FB8">
        <w:rPr>
          <w:rFonts w:ascii="Calibri" w:hAnsi="Calibri" w:cs="Calibri"/>
          <w:vertAlign w:val="superscript"/>
        </w:rPr>
        <w:t>3</w:t>
      </w:r>
      <w:r w:rsidRPr="000E1FB8">
        <w:rPr>
          <w:rFonts w:ascii="Calibri" w:hAnsi="Calibri" w:cs="Calibri"/>
        </w:rPr>
        <w:t>][</w:t>
      </w:r>
      <w:proofErr w:type="gramEnd"/>
      <w:r w:rsidRPr="000E1FB8">
        <w:rPr>
          <w:rFonts w:ascii="Calibri" w:hAnsi="Calibri" w:cs="Calibri"/>
        </w:rPr>
        <w:t>T</w:t>
      </w:r>
      <w:r w:rsidRPr="000E1FB8">
        <w:rPr>
          <w:rFonts w:ascii="Calibri" w:hAnsi="Calibri" w:cs="Calibri"/>
          <w:vertAlign w:val="superscript"/>
        </w:rPr>
        <w:t>-1</w:t>
      </w:r>
      <w:r w:rsidRPr="000E1FB8">
        <w:rPr>
          <w:rFonts w:ascii="Calibri" w:hAnsi="Calibri" w:cs="Calibri"/>
        </w:rPr>
        <w:t xml:space="preserve">]) and we want to convert to </w:t>
      </w:r>
      <w:r w:rsidRPr="000E1FB8">
        <w:rPr>
          <w:rFonts w:ascii="Calibri" w:hAnsi="Calibri" w:cs="Calibri"/>
          <w:b/>
          <w:bCs/>
        </w:rPr>
        <w:t>millimeters per year</w:t>
      </w:r>
      <w:r w:rsidRPr="000E1FB8">
        <w:rPr>
          <w:rFonts w:ascii="Calibri" w:hAnsi="Calibri" w:cs="Calibri"/>
        </w:rPr>
        <w:t xml:space="preserve"> (dimensions of [L][T</w:t>
      </w:r>
      <w:r w:rsidRPr="000E1FB8">
        <w:rPr>
          <w:rFonts w:ascii="Calibri" w:hAnsi="Calibri" w:cs="Calibri"/>
          <w:vertAlign w:val="superscript"/>
        </w:rPr>
        <w:t>-1</w:t>
      </w:r>
      <w:r w:rsidRPr="000E1FB8">
        <w:rPr>
          <w:rFonts w:ascii="Calibri" w:hAnsi="Calibri" w:cs="Calibri"/>
        </w:rPr>
        <w:t>]</w:t>
      </w:r>
      <w:r w:rsidR="007721B7" w:rsidRPr="000E1FB8">
        <w:rPr>
          <w:rFonts w:ascii="Calibri" w:hAnsi="Calibri" w:cs="Calibri"/>
        </w:rPr>
        <w:t>)</w:t>
      </w:r>
      <w:r w:rsidRPr="000E1FB8">
        <w:rPr>
          <w:rFonts w:ascii="Calibri" w:hAnsi="Calibri" w:cs="Calibri"/>
        </w:rPr>
        <w:t>.</w:t>
      </w:r>
    </w:p>
    <w:p w14:paraId="6326997B" w14:textId="77777777" w:rsidR="001F67F1" w:rsidRPr="000E1FB8" w:rsidRDefault="001F67F1" w:rsidP="00954A8D">
      <w:pPr>
        <w:pStyle w:val="ListParagraph"/>
        <w:numPr>
          <w:ilvl w:val="0"/>
          <w:numId w:val="8"/>
        </w:numPr>
        <w:rPr>
          <w:rFonts w:ascii="Calibri" w:hAnsi="Calibri" w:cs="Calibri"/>
        </w:rPr>
      </w:pPr>
      <w:r w:rsidRPr="000E1FB8">
        <w:rPr>
          <w:rFonts w:ascii="Calibri" w:hAnsi="Calibri" w:cs="Calibri"/>
        </w:rPr>
        <w:t xml:space="preserve">Once you have that value, calculate the </w:t>
      </w:r>
      <w:proofErr w:type="gramStart"/>
      <w:r w:rsidRPr="000E1FB8">
        <w:rPr>
          <w:rFonts w:ascii="Calibri" w:hAnsi="Calibri" w:cs="Calibri"/>
        </w:rPr>
        <w:t>percent</w:t>
      </w:r>
      <w:proofErr w:type="gramEnd"/>
      <w:r w:rsidRPr="000E1FB8">
        <w:rPr>
          <w:rFonts w:ascii="Calibri" w:hAnsi="Calibri" w:cs="Calibri"/>
        </w:rPr>
        <w:t xml:space="preserve"> of annual precipitation that is converted to runoff. This is known as the runoff ratio. </w:t>
      </w:r>
    </w:p>
    <w:p w14:paraId="5ADAFD24" w14:textId="31F41576" w:rsidR="001F67F1" w:rsidRPr="000E1FB8" w:rsidRDefault="003024A3" w:rsidP="001F67F1">
      <w:pPr>
        <w:rPr>
          <w:rFonts w:ascii="Calibri" w:hAnsi="Calibri" w:cs="Calibri"/>
          <w:b/>
          <w:bCs/>
        </w:rPr>
      </w:pPr>
      <w:r w:rsidRPr="000E1FB8">
        <w:rPr>
          <w:rFonts w:ascii="Calibri" w:hAnsi="Calibri" w:cs="Calibri"/>
          <w:b/>
          <w:bCs/>
        </w:rPr>
        <w:t>Answer questions 8 and 9</w:t>
      </w:r>
      <w:r w:rsidR="000D16D2" w:rsidRPr="000E1FB8">
        <w:rPr>
          <w:rFonts w:ascii="Calibri" w:hAnsi="Calibri" w:cs="Calibri"/>
          <w:b/>
          <w:bCs/>
        </w:rPr>
        <w:t>.</w:t>
      </w:r>
    </w:p>
    <w:p w14:paraId="1E2E38C7" w14:textId="77777777" w:rsidR="001F67F1" w:rsidRPr="000E1FB8" w:rsidRDefault="001F67F1" w:rsidP="001F67F1">
      <w:pPr>
        <w:rPr>
          <w:rFonts w:ascii="Calibri" w:hAnsi="Calibri" w:cs="Calibri"/>
          <w:b/>
          <w:bCs/>
        </w:rPr>
      </w:pPr>
      <w:r w:rsidRPr="000E1FB8">
        <w:rPr>
          <w:rFonts w:ascii="Calibri" w:hAnsi="Calibri" w:cs="Calibri"/>
          <w:b/>
          <w:bCs/>
        </w:rPr>
        <w:t>Part 3: Diagram making</w:t>
      </w:r>
    </w:p>
    <w:p w14:paraId="6E44F6F1" w14:textId="77777777" w:rsidR="001F67F1" w:rsidRPr="000E1FB8" w:rsidRDefault="001F67F1" w:rsidP="001F67F1">
      <w:pPr>
        <w:rPr>
          <w:rFonts w:ascii="Calibri" w:hAnsi="Calibri" w:cs="Calibri"/>
        </w:rPr>
      </w:pPr>
      <w:r w:rsidRPr="000E1FB8">
        <w:rPr>
          <w:rFonts w:ascii="Calibri" w:hAnsi="Calibri" w:cs="Calibri"/>
        </w:rPr>
        <w:t xml:space="preserve">One of my goals for this class is for you to grow in your ability to create graphical representations of processes and data. To that end, you will create several things in Adobe illustrator over the course of the semester. </w:t>
      </w:r>
    </w:p>
    <w:p w14:paraId="66C274C8" w14:textId="77777777" w:rsidR="001F67F1" w:rsidRPr="000E1FB8" w:rsidRDefault="001F67F1" w:rsidP="001F67F1">
      <w:pPr>
        <w:rPr>
          <w:rFonts w:ascii="Calibri" w:hAnsi="Calibri" w:cs="Calibri"/>
        </w:rPr>
      </w:pPr>
      <w:r w:rsidRPr="000E1FB8">
        <w:rPr>
          <w:rFonts w:ascii="Calibri" w:hAnsi="Calibri" w:cs="Calibri"/>
        </w:rPr>
        <w:lastRenderedPageBreak/>
        <w:t>For this week, you’ll create a diagram of the global water cycle. This can be a relatively simple box model, or you can represent the reservoirs and processes more artistically if you’d like.</w:t>
      </w:r>
    </w:p>
    <w:p w14:paraId="4D0718F6" w14:textId="77777777" w:rsidR="001F67F1" w:rsidRPr="000E1FB8" w:rsidRDefault="001F67F1" w:rsidP="001F67F1">
      <w:pPr>
        <w:rPr>
          <w:rFonts w:ascii="Calibri" w:hAnsi="Calibri" w:cs="Calibri"/>
        </w:rPr>
      </w:pPr>
      <w:r w:rsidRPr="000E1FB8">
        <w:rPr>
          <w:rFonts w:ascii="Calibri" w:hAnsi="Calibri" w:cs="Calibri"/>
        </w:rPr>
        <w:t xml:space="preserve">Illustrator is a big, complex program that we’ll just scratch the surface of. I’m including some basic information about Illustrator on Canvas, but I recommend approaching it with a spirit of exploration. </w:t>
      </w:r>
    </w:p>
    <w:p w14:paraId="24557C52" w14:textId="77777777" w:rsidR="001F67F1" w:rsidRPr="000E1FB8" w:rsidRDefault="001F67F1" w:rsidP="001F67F1">
      <w:pPr>
        <w:rPr>
          <w:rFonts w:ascii="Calibri" w:hAnsi="Calibri" w:cs="Calibri"/>
        </w:rPr>
      </w:pPr>
      <w:r w:rsidRPr="000E1FB8">
        <w:rPr>
          <w:rFonts w:ascii="Calibri" w:hAnsi="Calibri" w:cs="Calibri"/>
        </w:rPr>
        <w:t>Your diagram needs to include the following:</w:t>
      </w:r>
    </w:p>
    <w:tbl>
      <w:tblPr>
        <w:tblStyle w:val="TableGrid"/>
        <w:tblW w:w="0" w:type="auto"/>
        <w:tblLook w:val="04A0" w:firstRow="1" w:lastRow="0" w:firstColumn="1" w:lastColumn="0" w:noHBand="0" w:noVBand="1"/>
      </w:tblPr>
      <w:tblGrid>
        <w:gridCol w:w="4675"/>
        <w:gridCol w:w="4675"/>
      </w:tblGrid>
      <w:tr w:rsidR="001F67F1" w:rsidRPr="000E1FB8" w14:paraId="3093A31F" w14:textId="77777777" w:rsidTr="00FB2326">
        <w:tc>
          <w:tcPr>
            <w:tcW w:w="4675" w:type="dxa"/>
          </w:tcPr>
          <w:p w14:paraId="7E8F1F4A" w14:textId="77777777" w:rsidR="001F67F1" w:rsidRPr="000E1FB8" w:rsidRDefault="001F67F1" w:rsidP="00FB2326">
            <w:pPr>
              <w:rPr>
                <w:rFonts w:ascii="Calibri" w:hAnsi="Calibri" w:cs="Calibri"/>
                <w:b/>
                <w:bCs/>
              </w:rPr>
            </w:pPr>
            <w:r w:rsidRPr="000E1FB8">
              <w:rPr>
                <w:rFonts w:ascii="Calibri" w:hAnsi="Calibri" w:cs="Calibri"/>
                <w:b/>
                <w:bCs/>
              </w:rPr>
              <w:t>Reservoirs</w:t>
            </w:r>
          </w:p>
        </w:tc>
        <w:tc>
          <w:tcPr>
            <w:tcW w:w="4675" w:type="dxa"/>
          </w:tcPr>
          <w:p w14:paraId="53B0615A" w14:textId="77777777" w:rsidR="001F67F1" w:rsidRPr="000E1FB8" w:rsidRDefault="001F67F1" w:rsidP="00FB2326">
            <w:pPr>
              <w:rPr>
                <w:rFonts w:ascii="Calibri" w:hAnsi="Calibri" w:cs="Calibri"/>
                <w:b/>
                <w:bCs/>
              </w:rPr>
            </w:pPr>
            <w:r w:rsidRPr="000E1FB8">
              <w:rPr>
                <w:rFonts w:ascii="Calibri" w:hAnsi="Calibri" w:cs="Calibri"/>
                <w:b/>
                <w:bCs/>
              </w:rPr>
              <w:t>Processes</w:t>
            </w:r>
          </w:p>
        </w:tc>
      </w:tr>
      <w:tr w:rsidR="001F67F1" w:rsidRPr="000E1FB8" w14:paraId="483E4F73" w14:textId="77777777" w:rsidTr="00FB2326">
        <w:tc>
          <w:tcPr>
            <w:tcW w:w="4675" w:type="dxa"/>
          </w:tcPr>
          <w:p w14:paraId="2AE5A58B" w14:textId="77777777" w:rsidR="001F67F1" w:rsidRPr="000E1FB8" w:rsidRDefault="001F67F1" w:rsidP="00FB2326">
            <w:pPr>
              <w:rPr>
                <w:rFonts w:ascii="Calibri" w:hAnsi="Calibri" w:cs="Calibri"/>
              </w:rPr>
            </w:pPr>
            <w:r w:rsidRPr="000E1FB8">
              <w:rPr>
                <w:rFonts w:ascii="Calibri" w:hAnsi="Calibri" w:cs="Calibri"/>
              </w:rPr>
              <w:t>Atmosphere</w:t>
            </w:r>
          </w:p>
        </w:tc>
        <w:tc>
          <w:tcPr>
            <w:tcW w:w="4675" w:type="dxa"/>
          </w:tcPr>
          <w:p w14:paraId="470C91B3" w14:textId="77777777" w:rsidR="001F67F1" w:rsidRPr="000E1FB8" w:rsidRDefault="001F67F1" w:rsidP="00FB2326">
            <w:pPr>
              <w:rPr>
                <w:rFonts w:ascii="Calibri" w:hAnsi="Calibri" w:cs="Calibri"/>
              </w:rPr>
            </w:pPr>
            <w:r w:rsidRPr="000E1FB8">
              <w:rPr>
                <w:rFonts w:ascii="Calibri" w:hAnsi="Calibri" w:cs="Calibri"/>
              </w:rPr>
              <w:t>Precipitation</w:t>
            </w:r>
          </w:p>
        </w:tc>
      </w:tr>
      <w:tr w:rsidR="001F67F1" w:rsidRPr="000E1FB8" w14:paraId="2524E0C1" w14:textId="77777777" w:rsidTr="00FB2326">
        <w:tc>
          <w:tcPr>
            <w:tcW w:w="4675" w:type="dxa"/>
          </w:tcPr>
          <w:p w14:paraId="197ADD4D" w14:textId="77777777" w:rsidR="001F67F1" w:rsidRPr="000E1FB8" w:rsidRDefault="001F67F1" w:rsidP="00FB2326">
            <w:pPr>
              <w:rPr>
                <w:rFonts w:ascii="Calibri" w:hAnsi="Calibri" w:cs="Calibri"/>
              </w:rPr>
            </w:pPr>
            <w:r w:rsidRPr="000E1FB8">
              <w:rPr>
                <w:rFonts w:ascii="Calibri" w:hAnsi="Calibri" w:cs="Calibri"/>
              </w:rPr>
              <w:t>Ocean</w:t>
            </w:r>
          </w:p>
        </w:tc>
        <w:tc>
          <w:tcPr>
            <w:tcW w:w="4675" w:type="dxa"/>
          </w:tcPr>
          <w:p w14:paraId="19888361" w14:textId="77777777" w:rsidR="001F67F1" w:rsidRPr="000E1FB8" w:rsidRDefault="001F67F1" w:rsidP="00FB2326">
            <w:pPr>
              <w:rPr>
                <w:rFonts w:ascii="Calibri" w:hAnsi="Calibri" w:cs="Calibri"/>
              </w:rPr>
            </w:pPr>
            <w:r w:rsidRPr="000E1FB8">
              <w:rPr>
                <w:rFonts w:ascii="Calibri" w:hAnsi="Calibri" w:cs="Calibri"/>
              </w:rPr>
              <w:t>Evaporation</w:t>
            </w:r>
          </w:p>
        </w:tc>
      </w:tr>
      <w:tr w:rsidR="001F67F1" w:rsidRPr="000E1FB8" w14:paraId="26FFD975" w14:textId="77777777" w:rsidTr="00FB2326">
        <w:tc>
          <w:tcPr>
            <w:tcW w:w="4675" w:type="dxa"/>
          </w:tcPr>
          <w:p w14:paraId="12CF0EA7" w14:textId="77777777" w:rsidR="001F67F1" w:rsidRPr="000E1FB8" w:rsidRDefault="001F67F1" w:rsidP="00FB2326">
            <w:pPr>
              <w:rPr>
                <w:rFonts w:ascii="Calibri" w:hAnsi="Calibri" w:cs="Calibri"/>
              </w:rPr>
            </w:pPr>
            <w:r w:rsidRPr="000E1FB8">
              <w:rPr>
                <w:rFonts w:ascii="Calibri" w:hAnsi="Calibri" w:cs="Calibri"/>
              </w:rPr>
              <w:t>Glaciers and ice</w:t>
            </w:r>
          </w:p>
        </w:tc>
        <w:tc>
          <w:tcPr>
            <w:tcW w:w="4675" w:type="dxa"/>
          </w:tcPr>
          <w:p w14:paraId="2C71DB89" w14:textId="77777777" w:rsidR="001F67F1" w:rsidRPr="000E1FB8" w:rsidRDefault="001F67F1" w:rsidP="00FB2326">
            <w:pPr>
              <w:rPr>
                <w:rFonts w:ascii="Calibri" w:hAnsi="Calibri" w:cs="Calibri"/>
              </w:rPr>
            </w:pPr>
            <w:r w:rsidRPr="000E1FB8">
              <w:rPr>
                <w:rFonts w:ascii="Calibri" w:hAnsi="Calibri" w:cs="Calibri"/>
              </w:rPr>
              <w:t>Infiltration</w:t>
            </w:r>
          </w:p>
        </w:tc>
      </w:tr>
      <w:tr w:rsidR="001F67F1" w:rsidRPr="000E1FB8" w14:paraId="329DFFFE" w14:textId="77777777" w:rsidTr="00FB2326">
        <w:tc>
          <w:tcPr>
            <w:tcW w:w="4675" w:type="dxa"/>
          </w:tcPr>
          <w:p w14:paraId="40462A4E" w14:textId="77777777" w:rsidR="001F67F1" w:rsidRPr="000E1FB8" w:rsidRDefault="001F67F1" w:rsidP="00FB2326">
            <w:pPr>
              <w:rPr>
                <w:rFonts w:ascii="Calibri" w:hAnsi="Calibri" w:cs="Calibri"/>
              </w:rPr>
            </w:pPr>
            <w:r w:rsidRPr="000E1FB8">
              <w:rPr>
                <w:rFonts w:ascii="Calibri" w:hAnsi="Calibri" w:cs="Calibri"/>
              </w:rPr>
              <w:t>Rivers and lakes</w:t>
            </w:r>
          </w:p>
        </w:tc>
        <w:tc>
          <w:tcPr>
            <w:tcW w:w="4675" w:type="dxa"/>
          </w:tcPr>
          <w:p w14:paraId="5ED1D324" w14:textId="77777777" w:rsidR="001F67F1" w:rsidRPr="000E1FB8" w:rsidRDefault="001F67F1" w:rsidP="00FB2326">
            <w:pPr>
              <w:rPr>
                <w:rFonts w:ascii="Calibri" w:hAnsi="Calibri" w:cs="Calibri"/>
              </w:rPr>
            </w:pPr>
            <w:r w:rsidRPr="000E1FB8">
              <w:rPr>
                <w:rFonts w:ascii="Calibri" w:hAnsi="Calibri" w:cs="Calibri"/>
              </w:rPr>
              <w:t>Percolation</w:t>
            </w:r>
          </w:p>
        </w:tc>
      </w:tr>
      <w:tr w:rsidR="001F67F1" w:rsidRPr="000E1FB8" w14:paraId="2F5057D4" w14:textId="77777777" w:rsidTr="00FB2326">
        <w:tc>
          <w:tcPr>
            <w:tcW w:w="4675" w:type="dxa"/>
          </w:tcPr>
          <w:p w14:paraId="72728D09" w14:textId="77777777" w:rsidR="001F67F1" w:rsidRPr="000E1FB8" w:rsidRDefault="001F67F1" w:rsidP="00FB2326">
            <w:pPr>
              <w:rPr>
                <w:rFonts w:ascii="Calibri" w:hAnsi="Calibri" w:cs="Calibri"/>
              </w:rPr>
            </w:pPr>
            <w:r w:rsidRPr="000E1FB8">
              <w:rPr>
                <w:rFonts w:ascii="Calibri" w:hAnsi="Calibri" w:cs="Calibri"/>
              </w:rPr>
              <w:t>Soil water</w:t>
            </w:r>
          </w:p>
        </w:tc>
        <w:tc>
          <w:tcPr>
            <w:tcW w:w="4675" w:type="dxa"/>
          </w:tcPr>
          <w:p w14:paraId="2F998356" w14:textId="77777777" w:rsidR="001F67F1" w:rsidRPr="000E1FB8" w:rsidRDefault="001F67F1" w:rsidP="00FB2326">
            <w:pPr>
              <w:rPr>
                <w:rFonts w:ascii="Calibri" w:hAnsi="Calibri" w:cs="Calibri"/>
              </w:rPr>
            </w:pPr>
            <w:r w:rsidRPr="000E1FB8">
              <w:rPr>
                <w:rFonts w:ascii="Calibri" w:hAnsi="Calibri" w:cs="Calibri"/>
              </w:rPr>
              <w:t>Groundwater discharge</w:t>
            </w:r>
          </w:p>
        </w:tc>
      </w:tr>
      <w:tr w:rsidR="001F67F1" w:rsidRPr="000E1FB8" w14:paraId="72A5F225" w14:textId="77777777" w:rsidTr="00FB2326">
        <w:tc>
          <w:tcPr>
            <w:tcW w:w="4675" w:type="dxa"/>
          </w:tcPr>
          <w:p w14:paraId="384634D6" w14:textId="77777777" w:rsidR="001F67F1" w:rsidRPr="000E1FB8" w:rsidRDefault="001F67F1" w:rsidP="00FB2326">
            <w:pPr>
              <w:rPr>
                <w:rFonts w:ascii="Calibri" w:hAnsi="Calibri" w:cs="Calibri"/>
              </w:rPr>
            </w:pPr>
            <w:r w:rsidRPr="000E1FB8">
              <w:rPr>
                <w:rFonts w:ascii="Calibri" w:hAnsi="Calibri" w:cs="Calibri"/>
              </w:rPr>
              <w:t>Groundwater</w:t>
            </w:r>
          </w:p>
        </w:tc>
        <w:tc>
          <w:tcPr>
            <w:tcW w:w="4675" w:type="dxa"/>
          </w:tcPr>
          <w:p w14:paraId="7865C0E4" w14:textId="77777777" w:rsidR="001F67F1" w:rsidRPr="000E1FB8" w:rsidRDefault="001F67F1" w:rsidP="00FB2326">
            <w:pPr>
              <w:rPr>
                <w:rFonts w:ascii="Calibri" w:hAnsi="Calibri" w:cs="Calibri"/>
              </w:rPr>
            </w:pPr>
            <w:r w:rsidRPr="000E1FB8">
              <w:rPr>
                <w:rFonts w:ascii="Calibri" w:hAnsi="Calibri" w:cs="Calibri"/>
              </w:rPr>
              <w:t>Runoff</w:t>
            </w:r>
          </w:p>
        </w:tc>
      </w:tr>
    </w:tbl>
    <w:p w14:paraId="63477771" w14:textId="77777777" w:rsidR="001F67F1" w:rsidRPr="000E1FB8" w:rsidRDefault="001F67F1" w:rsidP="001F67F1">
      <w:pPr>
        <w:rPr>
          <w:rFonts w:ascii="Calibri" w:hAnsi="Calibri" w:cs="Calibri"/>
        </w:rPr>
      </w:pPr>
    </w:p>
    <w:p w14:paraId="47BE0996" w14:textId="77777777" w:rsidR="001F67F1" w:rsidRPr="000E1FB8" w:rsidRDefault="001F67F1" w:rsidP="001F67F1">
      <w:pPr>
        <w:rPr>
          <w:rFonts w:ascii="Calibri" w:hAnsi="Calibri" w:cs="Calibri"/>
        </w:rPr>
      </w:pPr>
      <w:r w:rsidRPr="000E1FB8">
        <w:rPr>
          <w:rFonts w:ascii="Calibri" w:hAnsi="Calibri" w:cs="Calibri"/>
        </w:rPr>
        <w:t>Include information about the magnitude of the reservoirs and the fluxes, using consistent units.</w:t>
      </w:r>
    </w:p>
    <w:p w14:paraId="0AE85E95" w14:textId="77777777" w:rsidR="001F67F1" w:rsidRPr="000E1FB8" w:rsidRDefault="001F67F1" w:rsidP="001F67F1">
      <w:pPr>
        <w:rPr>
          <w:rFonts w:ascii="Calibri" w:hAnsi="Calibri" w:cs="Calibri"/>
        </w:rPr>
      </w:pPr>
    </w:p>
    <w:p w14:paraId="60C5CB7F" w14:textId="77777777" w:rsidR="001F67F1" w:rsidRPr="000E1FB8" w:rsidRDefault="001F67F1">
      <w:pPr>
        <w:rPr>
          <w:rFonts w:ascii="Calibri" w:hAnsi="Calibri" w:cs="Calibri"/>
        </w:rPr>
      </w:pPr>
    </w:p>
    <w:sectPr w:rsidR="001F67F1" w:rsidRPr="000E1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F4D"/>
    <w:multiLevelType w:val="hybridMultilevel"/>
    <w:tmpl w:val="064A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75C63"/>
    <w:multiLevelType w:val="hybridMultilevel"/>
    <w:tmpl w:val="2334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D2183"/>
    <w:multiLevelType w:val="hybridMultilevel"/>
    <w:tmpl w:val="8D76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E2417"/>
    <w:multiLevelType w:val="hybridMultilevel"/>
    <w:tmpl w:val="A416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82864"/>
    <w:multiLevelType w:val="hybridMultilevel"/>
    <w:tmpl w:val="9ABC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A0DCC"/>
    <w:multiLevelType w:val="hybridMultilevel"/>
    <w:tmpl w:val="1C94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F239A"/>
    <w:multiLevelType w:val="hybridMultilevel"/>
    <w:tmpl w:val="0C4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B274D"/>
    <w:multiLevelType w:val="hybridMultilevel"/>
    <w:tmpl w:val="EA8C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003109">
    <w:abstractNumId w:val="1"/>
  </w:num>
  <w:num w:numId="2" w16cid:durableId="199167632">
    <w:abstractNumId w:val="4"/>
  </w:num>
  <w:num w:numId="3" w16cid:durableId="1451782716">
    <w:abstractNumId w:val="3"/>
  </w:num>
  <w:num w:numId="4" w16cid:durableId="1959676812">
    <w:abstractNumId w:val="7"/>
  </w:num>
  <w:num w:numId="5" w16cid:durableId="1986658614">
    <w:abstractNumId w:val="0"/>
  </w:num>
  <w:num w:numId="6" w16cid:durableId="307053844">
    <w:abstractNumId w:val="5"/>
  </w:num>
  <w:num w:numId="7" w16cid:durableId="1231574193">
    <w:abstractNumId w:val="6"/>
  </w:num>
  <w:num w:numId="8" w16cid:durableId="1777409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F1"/>
    <w:rsid w:val="00087C1E"/>
    <w:rsid w:val="000902CD"/>
    <w:rsid w:val="000965E1"/>
    <w:rsid w:val="000D16D2"/>
    <w:rsid w:val="000E1FB8"/>
    <w:rsid w:val="00152481"/>
    <w:rsid w:val="001D1A2C"/>
    <w:rsid w:val="001F67F1"/>
    <w:rsid w:val="003024A3"/>
    <w:rsid w:val="00332A91"/>
    <w:rsid w:val="00396239"/>
    <w:rsid w:val="003B12B3"/>
    <w:rsid w:val="003D2838"/>
    <w:rsid w:val="00433AEF"/>
    <w:rsid w:val="004E6DC1"/>
    <w:rsid w:val="005438CF"/>
    <w:rsid w:val="00610B97"/>
    <w:rsid w:val="006634C2"/>
    <w:rsid w:val="0074726D"/>
    <w:rsid w:val="007721B7"/>
    <w:rsid w:val="00797000"/>
    <w:rsid w:val="008452F8"/>
    <w:rsid w:val="008F487F"/>
    <w:rsid w:val="00954A8D"/>
    <w:rsid w:val="00AF5A11"/>
    <w:rsid w:val="00B32AFE"/>
    <w:rsid w:val="00B55E5A"/>
    <w:rsid w:val="00D47726"/>
    <w:rsid w:val="00D67080"/>
    <w:rsid w:val="00D753C3"/>
    <w:rsid w:val="00EC20D0"/>
    <w:rsid w:val="00F47088"/>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949F"/>
  <w15:chartTrackingRefBased/>
  <w15:docId w15:val="{628D202E-665B-471D-A764-7166ABE9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F1"/>
    <w:pPr>
      <w:spacing w:line="259" w:lineRule="auto"/>
    </w:pPr>
    <w:rPr>
      <w:rFonts w:eastAsiaTheme="minorEastAsia"/>
      <w:sz w:val="22"/>
      <w:szCs w:val="22"/>
      <w:lang w:eastAsia="ja-JP"/>
    </w:rPr>
  </w:style>
  <w:style w:type="paragraph" w:styleId="Heading1">
    <w:name w:val="heading 1"/>
    <w:basedOn w:val="Normal"/>
    <w:next w:val="Normal"/>
    <w:link w:val="Heading1Char"/>
    <w:uiPriority w:val="9"/>
    <w:qFormat/>
    <w:rsid w:val="001F67F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F67F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F67F1"/>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F67F1"/>
    <w:pPr>
      <w:keepNext/>
      <w:keepLines/>
      <w:spacing w:before="80" w:after="40" w:line="278" w:lineRule="auto"/>
      <w:outlineLvl w:val="3"/>
    </w:pPr>
    <w:rPr>
      <w:rFonts w:eastAsiaTheme="majorEastAsia"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1F67F1"/>
    <w:pPr>
      <w:keepNext/>
      <w:keepLines/>
      <w:spacing w:before="80" w:after="40" w:line="278" w:lineRule="auto"/>
      <w:outlineLvl w:val="4"/>
    </w:pPr>
    <w:rPr>
      <w:rFonts w:eastAsiaTheme="majorEastAsia"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1F67F1"/>
    <w:pPr>
      <w:keepNext/>
      <w:keepLines/>
      <w:spacing w:before="40" w:after="0" w:line="278" w:lineRule="auto"/>
      <w:outlineLvl w:val="5"/>
    </w:pPr>
    <w:rPr>
      <w:rFonts w:eastAsiaTheme="majorEastAsia"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1F67F1"/>
    <w:pPr>
      <w:keepNext/>
      <w:keepLines/>
      <w:spacing w:before="40" w:after="0" w:line="278" w:lineRule="auto"/>
      <w:outlineLvl w:val="6"/>
    </w:pPr>
    <w:rPr>
      <w:rFonts w:eastAsiaTheme="majorEastAsia"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1F67F1"/>
    <w:pPr>
      <w:keepNext/>
      <w:keepLines/>
      <w:spacing w:after="0" w:line="278" w:lineRule="auto"/>
      <w:outlineLvl w:val="7"/>
    </w:pPr>
    <w:rPr>
      <w:rFonts w:eastAsiaTheme="majorEastAsia"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1F67F1"/>
    <w:pPr>
      <w:keepNext/>
      <w:keepLines/>
      <w:spacing w:after="0" w:line="278" w:lineRule="auto"/>
      <w:outlineLvl w:val="8"/>
    </w:pPr>
    <w:rPr>
      <w:rFonts w:eastAsiaTheme="majorEastAsia"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7F1"/>
    <w:rPr>
      <w:rFonts w:eastAsiaTheme="majorEastAsia" w:cstheme="majorBidi"/>
      <w:color w:val="272727" w:themeColor="text1" w:themeTint="D8"/>
    </w:rPr>
  </w:style>
  <w:style w:type="paragraph" w:styleId="Title">
    <w:name w:val="Title"/>
    <w:basedOn w:val="Normal"/>
    <w:next w:val="Normal"/>
    <w:link w:val="TitleChar"/>
    <w:uiPriority w:val="10"/>
    <w:qFormat/>
    <w:rsid w:val="001F67F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F6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7F1"/>
    <w:pPr>
      <w:numPr>
        <w:ilvl w:val="1"/>
      </w:numPr>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F6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7F1"/>
    <w:pPr>
      <w:spacing w:before="160" w:line="278" w:lineRule="auto"/>
      <w:jc w:val="center"/>
    </w:pPr>
    <w:rPr>
      <w:rFonts w:eastAsiaTheme="minorHAnsi"/>
      <w:i/>
      <w:iCs/>
      <w:color w:val="404040" w:themeColor="text1" w:themeTint="BF"/>
      <w:sz w:val="24"/>
      <w:szCs w:val="24"/>
      <w:lang w:eastAsia="en-US"/>
    </w:rPr>
  </w:style>
  <w:style w:type="character" w:customStyle="1" w:styleId="QuoteChar">
    <w:name w:val="Quote Char"/>
    <w:basedOn w:val="DefaultParagraphFont"/>
    <w:link w:val="Quote"/>
    <w:uiPriority w:val="29"/>
    <w:rsid w:val="001F67F1"/>
    <w:rPr>
      <w:i/>
      <w:iCs/>
      <w:color w:val="404040" w:themeColor="text1" w:themeTint="BF"/>
    </w:rPr>
  </w:style>
  <w:style w:type="paragraph" w:styleId="ListParagraph">
    <w:name w:val="List Paragraph"/>
    <w:basedOn w:val="Normal"/>
    <w:uiPriority w:val="34"/>
    <w:qFormat/>
    <w:rsid w:val="001F67F1"/>
    <w:pPr>
      <w:spacing w:line="278" w:lineRule="auto"/>
      <w:ind w:left="720"/>
      <w:contextualSpacing/>
    </w:pPr>
    <w:rPr>
      <w:rFonts w:eastAsiaTheme="minorHAnsi"/>
      <w:sz w:val="24"/>
      <w:szCs w:val="24"/>
      <w:lang w:eastAsia="en-US"/>
    </w:rPr>
  </w:style>
  <w:style w:type="character" w:styleId="IntenseEmphasis">
    <w:name w:val="Intense Emphasis"/>
    <w:basedOn w:val="DefaultParagraphFont"/>
    <w:uiPriority w:val="21"/>
    <w:qFormat/>
    <w:rsid w:val="001F67F1"/>
    <w:rPr>
      <w:i/>
      <w:iCs/>
      <w:color w:val="0F4761" w:themeColor="accent1" w:themeShade="BF"/>
    </w:rPr>
  </w:style>
  <w:style w:type="paragraph" w:styleId="IntenseQuote">
    <w:name w:val="Intense Quote"/>
    <w:basedOn w:val="Normal"/>
    <w:next w:val="Normal"/>
    <w:link w:val="IntenseQuoteChar"/>
    <w:uiPriority w:val="30"/>
    <w:qFormat/>
    <w:rsid w:val="001F67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1F67F1"/>
    <w:rPr>
      <w:i/>
      <w:iCs/>
      <w:color w:val="0F4761" w:themeColor="accent1" w:themeShade="BF"/>
    </w:rPr>
  </w:style>
  <w:style w:type="character" w:styleId="IntenseReference">
    <w:name w:val="Intense Reference"/>
    <w:basedOn w:val="DefaultParagraphFont"/>
    <w:uiPriority w:val="32"/>
    <w:qFormat/>
    <w:rsid w:val="001F67F1"/>
    <w:rPr>
      <w:b/>
      <w:bCs/>
      <w:smallCaps/>
      <w:color w:val="0F4761" w:themeColor="accent1" w:themeShade="BF"/>
      <w:spacing w:val="5"/>
    </w:rPr>
  </w:style>
  <w:style w:type="table" w:styleId="TableGrid">
    <w:name w:val="Table Grid"/>
    <w:basedOn w:val="TableNormal"/>
    <w:uiPriority w:val="39"/>
    <w:rsid w:val="001F67F1"/>
    <w:pPr>
      <w:spacing w:after="0" w:line="240" w:lineRule="auto"/>
    </w:pPr>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7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eamstats.usgs.gov/ss/" TargetMode="External"/><Relationship Id="rId5" Type="http://schemas.openxmlformats.org/officeDocument/2006/relationships/hyperlink" Target="https://prism.oregon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1544</Words>
  <Characters>7659</Characters>
  <Application>Microsoft Office Word</Application>
  <DocSecurity>0</DocSecurity>
  <Lines>166</Lines>
  <Paragraphs>110</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Jabari Jones</dc:creator>
  <cp:keywords/>
  <dc:description/>
  <cp:lastModifiedBy>Jabari Jones</cp:lastModifiedBy>
  <cp:revision>40</cp:revision>
  <dcterms:created xsi:type="dcterms:W3CDTF">2025-01-23T14:56:00Z</dcterms:created>
  <dcterms:modified xsi:type="dcterms:W3CDTF">2025-01-23T15:16:00Z</dcterms:modified>
</cp:coreProperties>
</file>